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D8E" w:rsidRDefault="006C7D8E" w:rsidP="006C7D8E">
      <w:pPr>
        <w:tabs>
          <w:tab w:val="left" w:pos="426"/>
        </w:tabs>
        <w:jc w:val="both"/>
      </w:pPr>
      <w:r>
        <w:rPr>
          <w:noProof/>
        </w:rPr>
        <w:drawing>
          <wp:inline distT="0" distB="0" distL="0" distR="0">
            <wp:extent cx="5940425" cy="220980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736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Pr="006C7D8E" w:rsidRDefault="006C7D8E" w:rsidP="006C7D8E">
      <w:pPr>
        <w:tabs>
          <w:tab w:val="left" w:pos="426"/>
        </w:tabs>
        <w:jc w:val="both"/>
        <w:rPr>
          <w:b/>
        </w:rPr>
      </w:pPr>
    </w:p>
    <w:p w:rsidR="006C7D8E" w:rsidRPr="006C7D8E" w:rsidRDefault="006C7D8E" w:rsidP="006C7D8E">
      <w:pPr>
        <w:tabs>
          <w:tab w:val="left" w:pos="426"/>
        </w:tabs>
        <w:jc w:val="center"/>
        <w:rPr>
          <w:b/>
          <w:sz w:val="28"/>
          <w:szCs w:val="28"/>
        </w:rPr>
      </w:pPr>
      <w:r w:rsidRPr="006C7D8E">
        <w:rPr>
          <w:b/>
          <w:sz w:val="28"/>
          <w:szCs w:val="28"/>
        </w:rPr>
        <w:t>Рабочая программа</w:t>
      </w:r>
    </w:p>
    <w:p w:rsidR="006C7D8E" w:rsidRPr="006C7D8E" w:rsidRDefault="006C7D8E" w:rsidP="006C7D8E">
      <w:pPr>
        <w:tabs>
          <w:tab w:val="left" w:pos="426"/>
        </w:tabs>
        <w:jc w:val="center"/>
        <w:rPr>
          <w:sz w:val="28"/>
          <w:szCs w:val="28"/>
        </w:rPr>
      </w:pPr>
      <w:r w:rsidRPr="006C7D8E">
        <w:rPr>
          <w:sz w:val="28"/>
          <w:szCs w:val="28"/>
        </w:rPr>
        <w:t>по геометрии</w:t>
      </w:r>
      <w:r w:rsidR="00883284">
        <w:rPr>
          <w:sz w:val="28"/>
          <w:szCs w:val="28"/>
        </w:rPr>
        <w:t xml:space="preserve"> </w:t>
      </w:r>
      <w:r w:rsidRPr="006C7D8E">
        <w:rPr>
          <w:sz w:val="28"/>
          <w:szCs w:val="28"/>
        </w:rPr>
        <w:t>7-9 классы</w:t>
      </w:r>
    </w:p>
    <w:p w:rsidR="006C7D8E" w:rsidRPr="006C7D8E" w:rsidRDefault="006C7D8E" w:rsidP="006C7D8E">
      <w:pPr>
        <w:tabs>
          <w:tab w:val="left" w:pos="426"/>
        </w:tabs>
        <w:jc w:val="center"/>
        <w:rPr>
          <w:sz w:val="28"/>
          <w:szCs w:val="28"/>
        </w:rPr>
      </w:pPr>
      <w:r w:rsidRPr="006C7D8E">
        <w:rPr>
          <w:b/>
          <w:sz w:val="28"/>
          <w:szCs w:val="28"/>
        </w:rPr>
        <w:t>УМК</w:t>
      </w:r>
      <w:r w:rsidRPr="006C7D8E">
        <w:rPr>
          <w:sz w:val="28"/>
          <w:szCs w:val="28"/>
        </w:rPr>
        <w:t>: «Геометрия.</w:t>
      </w:r>
      <w:r>
        <w:rPr>
          <w:sz w:val="28"/>
          <w:szCs w:val="28"/>
        </w:rPr>
        <w:t xml:space="preserve"> 7-9  класс»</w:t>
      </w:r>
      <w:r w:rsidRPr="006C7D8E">
        <w:rPr>
          <w:sz w:val="28"/>
          <w:szCs w:val="28"/>
        </w:rPr>
        <w:t>;</w:t>
      </w:r>
      <w:r>
        <w:rPr>
          <w:sz w:val="28"/>
          <w:szCs w:val="28"/>
        </w:rPr>
        <w:t xml:space="preserve"> авторы:</w:t>
      </w:r>
    </w:p>
    <w:p w:rsidR="006C7D8E" w:rsidRPr="006C7D8E" w:rsidRDefault="006C7D8E" w:rsidP="006C7D8E">
      <w:pPr>
        <w:tabs>
          <w:tab w:val="left" w:pos="426"/>
        </w:tabs>
        <w:jc w:val="center"/>
        <w:rPr>
          <w:sz w:val="28"/>
          <w:szCs w:val="28"/>
        </w:rPr>
      </w:pPr>
      <w:r w:rsidRPr="006C7D8E">
        <w:rPr>
          <w:sz w:val="28"/>
          <w:szCs w:val="28"/>
        </w:rPr>
        <w:t xml:space="preserve">Л.С. </w:t>
      </w:r>
      <w:proofErr w:type="spellStart"/>
      <w:r w:rsidRPr="006C7D8E">
        <w:rPr>
          <w:sz w:val="28"/>
          <w:szCs w:val="28"/>
        </w:rPr>
        <w:t>Атанасян</w:t>
      </w:r>
      <w:proofErr w:type="spellEnd"/>
      <w:r w:rsidRPr="006C7D8E">
        <w:rPr>
          <w:sz w:val="28"/>
          <w:szCs w:val="28"/>
        </w:rPr>
        <w:t xml:space="preserve">, В.Ф. </w:t>
      </w:r>
      <w:proofErr w:type="spellStart"/>
      <w:r w:rsidRPr="006C7D8E">
        <w:rPr>
          <w:sz w:val="28"/>
          <w:szCs w:val="28"/>
        </w:rPr>
        <w:t>Бутузова</w:t>
      </w:r>
      <w:proofErr w:type="spellEnd"/>
      <w:r w:rsidRPr="006C7D8E">
        <w:rPr>
          <w:sz w:val="28"/>
          <w:szCs w:val="28"/>
        </w:rPr>
        <w:t>. и др.</w:t>
      </w:r>
    </w:p>
    <w:p w:rsidR="006C7D8E" w:rsidRPr="006C7D8E" w:rsidRDefault="006C7D8E" w:rsidP="006C7D8E">
      <w:pPr>
        <w:tabs>
          <w:tab w:val="left" w:pos="426"/>
        </w:tabs>
        <w:jc w:val="center"/>
        <w:rPr>
          <w:sz w:val="28"/>
          <w:szCs w:val="28"/>
        </w:rPr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Pr="006C7D8E" w:rsidRDefault="006C7D8E" w:rsidP="006C7D8E">
      <w:pPr>
        <w:tabs>
          <w:tab w:val="left" w:pos="426"/>
        </w:tabs>
        <w:jc w:val="right"/>
        <w:rPr>
          <w:sz w:val="28"/>
          <w:szCs w:val="28"/>
        </w:rPr>
      </w:pPr>
      <w:r w:rsidRPr="006C7D8E">
        <w:rPr>
          <w:sz w:val="28"/>
          <w:szCs w:val="28"/>
        </w:rPr>
        <w:t>Программа разработана</w:t>
      </w:r>
    </w:p>
    <w:p w:rsidR="006C7D8E" w:rsidRPr="006C7D8E" w:rsidRDefault="006C7D8E" w:rsidP="006C7D8E">
      <w:pPr>
        <w:tabs>
          <w:tab w:val="left" w:pos="426"/>
        </w:tabs>
        <w:jc w:val="right"/>
        <w:rPr>
          <w:sz w:val="28"/>
          <w:szCs w:val="28"/>
        </w:rPr>
      </w:pPr>
      <w:r w:rsidRPr="006C7D8E">
        <w:rPr>
          <w:sz w:val="28"/>
          <w:szCs w:val="28"/>
        </w:rPr>
        <w:t xml:space="preserve"> учителем математики </w:t>
      </w:r>
    </w:p>
    <w:p w:rsidR="006C7D8E" w:rsidRPr="006C7D8E" w:rsidRDefault="006C7D8E" w:rsidP="006C7D8E">
      <w:pPr>
        <w:tabs>
          <w:tab w:val="left" w:pos="426"/>
        </w:tabs>
        <w:jc w:val="right"/>
        <w:rPr>
          <w:sz w:val="24"/>
          <w:szCs w:val="24"/>
        </w:rPr>
      </w:pPr>
      <w:r w:rsidRPr="006C7D8E">
        <w:rPr>
          <w:sz w:val="28"/>
          <w:szCs w:val="28"/>
        </w:rPr>
        <w:t>ГБОУ СОШ с. Ольгино</w:t>
      </w:r>
    </w:p>
    <w:p w:rsidR="006C7D8E" w:rsidRPr="006C7D8E" w:rsidRDefault="006C7D8E" w:rsidP="006C7D8E">
      <w:pPr>
        <w:tabs>
          <w:tab w:val="left" w:pos="426"/>
        </w:tabs>
        <w:jc w:val="right"/>
        <w:rPr>
          <w:sz w:val="28"/>
          <w:szCs w:val="28"/>
        </w:rPr>
      </w:pPr>
      <w:r w:rsidRPr="006C7D8E">
        <w:rPr>
          <w:sz w:val="28"/>
          <w:szCs w:val="28"/>
        </w:rPr>
        <w:t xml:space="preserve"> Семеновой Г.А. </w:t>
      </w:r>
    </w:p>
    <w:p w:rsidR="006C7D8E" w:rsidRPr="006C7D8E" w:rsidRDefault="006C7D8E" w:rsidP="006C7D8E">
      <w:pPr>
        <w:tabs>
          <w:tab w:val="left" w:pos="426"/>
        </w:tabs>
        <w:jc w:val="both"/>
        <w:rPr>
          <w:sz w:val="28"/>
          <w:szCs w:val="28"/>
        </w:rPr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Default="006C7D8E" w:rsidP="006C7D8E">
      <w:pPr>
        <w:tabs>
          <w:tab w:val="left" w:pos="426"/>
        </w:tabs>
        <w:jc w:val="both"/>
      </w:pPr>
    </w:p>
    <w:p w:rsidR="006C7D8E" w:rsidRPr="006C7D8E" w:rsidRDefault="006C7D8E" w:rsidP="006C7D8E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</w:p>
    <w:p w:rsidR="006C7D8E" w:rsidRPr="00883284" w:rsidRDefault="006C7D8E" w:rsidP="006C7D8E">
      <w:pPr>
        <w:tabs>
          <w:tab w:val="left" w:pos="426"/>
        </w:tabs>
        <w:jc w:val="both"/>
        <w:rPr>
          <w:sz w:val="24"/>
          <w:szCs w:val="24"/>
        </w:rPr>
      </w:pPr>
      <w:r>
        <w:lastRenderedPageBreak/>
        <w:t xml:space="preserve"> </w:t>
      </w:r>
      <w:r w:rsidRPr="000C3DFA">
        <w:t xml:space="preserve"> </w:t>
      </w:r>
      <w:r w:rsidRPr="00883284">
        <w:rPr>
          <w:sz w:val="24"/>
          <w:szCs w:val="24"/>
        </w:rPr>
        <w:t xml:space="preserve">Рабочая программа учебного предмета «Геометрия. 7-9  класс» составлена к учебнику Л.С. </w:t>
      </w:r>
      <w:proofErr w:type="spellStart"/>
      <w:r w:rsidRPr="00883284">
        <w:rPr>
          <w:sz w:val="24"/>
          <w:szCs w:val="24"/>
        </w:rPr>
        <w:t>Атанасяна</w:t>
      </w:r>
      <w:proofErr w:type="spellEnd"/>
      <w:r w:rsidRPr="00883284">
        <w:rPr>
          <w:sz w:val="24"/>
          <w:szCs w:val="24"/>
        </w:rPr>
        <w:t xml:space="preserve">, В.Ф. </w:t>
      </w:r>
      <w:proofErr w:type="spellStart"/>
      <w:r w:rsidRPr="00883284">
        <w:rPr>
          <w:sz w:val="24"/>
          <w:szCs w:val="24"/>
        </w:rPr>
        <w:t>Бутузова</w:t>
      </w:r>
      <w:proofErr w:type="spellEnd"/>
      <w:r w:rsidRPr="00883284">
        <w:rPr>
          <w:sz w:val="24"/>
          <w:szCs w:val="24"/>
        </w:rPr>
        <w:t>. и др. 7-9 классы: учебное пособие для общеобразовательных организаций/В.Ф.Бутузов. М.: Просвещение, 2016.Программа рассчитана на 3 года.</w:t>
      </w:r>
    </w:p>
    <w:p w:rsidR="006C7D8E" w:rsidRPr="00883284" w:rsidRDefault="006C7D8E" w:rsidP="00883284">
      <w:pPr>
        <w:shd w:val="clear" w:color="auto" w:fill="FFFFFF"/>
        <w:tabs>
          <w:tab w:val="left" w:pos="413"/>
        </w:tabs>
        <w:rPr>
          <w:b/>
          <w:color w:val="000000"/>
          <w:spacing w:val="-8"/>
          <w:w w:val="99"/>
          <w:sz w:val="32"/>
          <w:szCs w:val="32"/>
        </w:rPr>
      </w:pPr>
      <w:r w:rsidRPr="00883284">
        <w:rPr>
          <w:b/>
          <w:color w:val="000000"/>
          <w:spacing w:val="-8"/>
          <w:w w:val="99"/>
          <w:sz w:val="32"/>
          <w:szCs w:val="32"/>
        </w:rPr>
        <w:t>Планируемые результаты изучения курса геометрии в 7-9 классах.</w:t>
      </w:r>
    </w:p>
    <w:p w:rsidR="006C7D8E" w:rsidRPr="00883284" w:rsidRDefault="006C7D8E" w:rsidP="00883284">
      <w:pPr>
        <w:shd w:val="clear" w:color="auto" w:fill="FFFFFF"/>
        <w:ind w:left="5"/>
        <w:rPr>
          <w:sz w:val="24"/>
          <w:szCs w:val="24"/>
        </w:rPr>
      </w:pPr>
      <w:r w:rsidRPr="00883284">
        <w:rPr>
          <w:b/>
          <w:bCs/>
          <w:color w:val="000000"/>
          <w:spacing w:val="-3"/>
          <w:sz w:val="24"/>
          <w:szCs w:val="24"/>
        </w:rPr>
        <w:t>Наглядная геометрия</w:t>
      </w:r>
    </w:p>
    <w:p w:rsidR="006C7D8E" w:rsidRPr="00883284" w:rsidRDefault="006C7D8E" w:rsidP="006C7D8E">
      <w:pPr>
        <w:shd w:val="clear" w:color="auto" w:fill="FFFFFF"/>
        <w:ind w:left="365"/>
        <w:rPr>
          <w:sz w:val="24"/>
          <w:szCs w:val="24"/>
        </w:rPr>
      </w:pPr>
      <w:r w:rsidRPr="00883284">
        <w:rPr>
          <w:color w:val="000000"/>
          <w:spacing w:val="-4"/>
          <w:sz w:val="24"/>
          <w:szCs w:val="24"/>
        </w:rPr>
        <w:t>Выпускник научится:</w:t>
      </w:r>
    </w:p>
    <w:p w:rsidR="006C7D8E" w:rsidRPr="00883284" w:rsidRDefault="006C7D8E" w:rsidP="006C7D8E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26"/>
          <w:sz w:val="24"/>
          <w:szCs w:val="24"/>
        </w:rPr>
      </w:pPr>
      <w:r w:rsidRPr="00883284">
        <w:rPr>
          <w:color w:val="000000"/>
          <w:spacing w:val="-2"/>
          <w:sz w:val="24"/>
          <w:szCs w:val="24"/>
        </w:rPr>
        <w:t>распознавать на чертежах, рисунках, моделях и в окружаю</w:t>
      </w:r>
      <w:r w:rsidRPr="00883284">
        <w:rPr>
          <w:color w:val="000000"/>
          <w:spacing w:val="-2"/>
          <w:sz w:val="24"/>
          <w:szCs w:val="24"/>
        </w:rPr>
        <w:softHyphen/>
      </w:r>
      <w:r w:rsidRPr="00883284">
        <w:rPr>
          <w:color w:val="000000"/>
          <w:spacing w:val="-4"/>
          <w:sz w:val="24"/>
          <w:szCs w:val="24"/>
        </w:rPr>
        <w:t>щем мире плоские и пространственные геометрические фи</w:t>
      </w:r>
      <w:r w:rsidRPr="00883284">
        <w:rPr>
          <w:color w:val="000000"/>
          <w:spacing w:val="-9"/>
          <w:sz w:val="24"/>
          <w:szCs w:val="24"/>
        </w:rPr>
        <w:t>гуры;</w:t>
      </w:r>
    </w:p>
    <w:p w:rsidR="006C7D8E" w:rsidRPr="00883284" w:rsidRDefault="006C7D8E" w:rsidP="006C7D8E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7"/>
          <w:sz w:val="24"/>
          <w:szCs w:val="24"/>
        </w:rPr>
      </w:pPr>
      <w:r w:rsidRPr="00883284">
        <w:rPr>
          <w:color w:val="000000"/>
          <w:spacing w:val="-3"/>
          <w:sz w:val="24"/>
          <w:szCs w:val="24"/>
        </w:rPr>
        <w:t>распознавать развёртки куба, прямоугольного параллелепи</w:t>
      </w:r>
      <w:r w:rsidRPr="00883284">
        <w:rPr>
          <w:color w:val="000000"/>
          <w:spacing w:val="-3"/>
          <w:sz w:val="24"/>
          <w:szCs w:val="24"/>
        </w:rPr>
        <w:softHyphen/>
      </w:r>
      <w:r w:rsidRPr="00883284">
        <w:rPr>
          <w:color w:val="000000"/>
          <w:spacing w:val="1"/>
          <w:sz w:val="24"/>
          <w:szCs w:val="24"/>
        </w:rPr>
        <w:t>педа, правильной пирамиды, цилиндра и конуса;</w:t>
      </w:r>
    </w:p>
    <w:p w:rsidR="006C7D8E" w:rsidRPr="00883284" w:rsidRDefault="006C7D8E" w:rsidP="006C7D8E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6"/>
          <w:sz w:val="24"/>
          <w:szCs w:val="24"/>
        </w:rPr>
      </w:pPr>
      <w:r w:rsidRPr="00883284">
        <w:rPr>
          <w:color w:val="000000"/>
          <w:spacing w:val="1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6C7D8E" w:rsidRPr="00883284" w:rsidRDefault="006C7D8E" w:rsidP="006C7D8E">
      <w:pPr>
        <w:numPr>
          <w:ilvl w:val="0"/>
          <w:numId w:val="14"/>
        </w:numPr>
        <w:shd w:val="clear" w:color="auto" w:fill="FFFFFF"/>
        <w:tabs>
          <w:tab w:val="left" w:pos="336"/>
        </w:tabs>
        <w:ind w:left="19"/>
        <w:rPr>
          <w:color w:val="000000"/>
          <w:spacing w:val="-15"/>
          <w:sz w:val="24"/>
          <w:szCs w:val="24"/>
        </w:rPr>
      </w:pPr>
      <w:r w:rsidRPr="00883284">
        <w:rPr>
          <w:color w:val="000000"/>
          <w:spacing w:val="-2"/>
          <w:sz w:val="24"/>
          <w:szCs w:val="24"/>
        </w:rPr>
        <w:t>вычислять объём прямоугольного параллелепипеда.</w:t>
      </w:r>
    </w:p>
    <w:p w:rsidR="006C7D8E" w:rsidRPr="00883284" w:rsidRDefault="006C7D8E" w:rsidP="006C7D8E">
      <w:pPr>
        <w:shd w:val="clear" w:color="auto" w:fill="FFFFFF"/>
        <w:ind w:left="355"/>
        <w:rPr>
          <w:sz w:val="24"/>
          <w:szCs w:val="24"/>
        </w:rPr>
      </w:pPr>
      <w:r w:rsidRPr="00883284">
        <w:rPr>
          <w:i/>
          <w:iCs/>
          <w:color w:val="000000"/>
          <w:spacing w:val="3"/>
          <w:sz w:val="24"/>
          <w:szCs w:val="24"/>
        </w:rPr>
        <w:t>Выпускник получит возможность:</w:t>
      </w:r>
    </w:p>
    <w:p w:rsidR="006C7D8E" w:rsidRPr="00883284" w:rsidRDefault="006C7D8E" w:rsidP="006C7D8E">
      <w:pPr>
        <w:numPr>
          <w:ilvl w:val="0"/>
          <w:numId w:val="15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8"/>
          <w:sz w:val="24"/>
          <w:szCs w:val="24"/>
        </w:rPr>
      </w:pPr>
      <w:r w:rsidRPr="00883284">
        <w:rPr>
          <w:i/>
          <w:iCs/>
          <w:color w:val="000000"/>
          <w:spacing w:val="-1"/>
          <w:sz w:val="24"/>
          <w:szCs w:val="24"/>
        </w:rPr>
        <w:t xml:space="preserve">вычислять   объёмы   пространственных   геометрических </w:t>
      </w:r>
      <w:r w:rsidRPr="00883284">
        <w:rPr>
          <w:i/>
          <w:iCs/>
          <w:color w:val="000000"/>
          <w:spacing w:val="1"/>
          <w:sz w:val="24"/>
          <w:szCs w:val="24"/>
        </w:rPr>
        <w:t>фигур,   составленных   из   прямоугольных   параллелепи</w:t>
      </w:r>
      <w:r w:rsidRPr="00883284">
        <w:rPr>
          <w:i/>
          <w:iCs/>
          <w:color w:val="000000"/>
          <w:spacing w:val="1"/>
          <w:sz w:val="24"/>
          <w:szCs w:val="24"/>
        </w:rPr>
        <w:softHyphen/>
      </w:r>
      <w:r w:rsidRPr="00883284">
        <w:rPr>
          <w:i/>
          <w:iCs/>
          <w:color w:val="000000"/>
          <w:spacing w:val="-3"/>
          <w:sz w:val="24"/>
          <w:szCs w:val="24"/>
        </w:rPr>
        <w:t>педов;</w:t>
      </w:r>
    </w:p>
    <w:p w:rsidR="006C7D8E" w:rsidRPr="00883284" w:rsidRDefault="006C7D8E" w:rsidP="006C7D8E">
      <w:pPr>
        <w:numPr>
          <w:ilvl w:val="0"/>
          <w:numId w:val="15"/>
        </w:numPr>
        <w:shd w:val="clear" w:color="auto" w:fill="FFFFFF"/>
        <w:tabs>
          <w:tab w:val="left" w:pos="336"/>
        </w:tabs>
        <w:ind w:left="336" w:hanging="317"/>
        <w:rPr>
          <w:color w:val="000000"/>
          <w:spacing w:val="-15"/>
          <w:sz w:val="24"/>
          <w:szCs w:val="24"/>
        </w:rPr>
      </w:pPr>
      <w:r w:rsidRPr="00883284">
        <w:rPr>
          <w:i/>
          <w:iCs/>
          <w:color w:val="000000"/>
          <w:spacing w:val="3"/>
          <w:sz w:val="24"/>
          <w:szCs w:val="24"/>
        </w:rPr>
        <w:t xml:space="preserve">углубить и развить представления о пространственных </w:t>
      </w:r>
      <w:r w:rsidRPr="00883284">
        <w:rPr>
          <w:i/>
          <w:iCs/>
          <w:color w:val="000000"/>
          <w:spacing w:val="1"/>
          <w:sz w:val="24"/>
          <w:szCs w:val="24"/>
        </w:rPr>
        <w:t>геометрических фигурах;</w:t>
      </w:r>
    </w:p>
    <w:p w:rsidR="006C7D8E" w:rsidRPr="00883284" w:rsidRDefault="006C7D8E" w:rsidP="006C7D8E">
      <w:pPr>
        <w:rPr>
          <w:sz w:val="24"/>
          <w:szCs w:val="24"/>
        </w:rPr>
      </w:pPr>
      <w:r w:rsidRPr="00883284">
        <w:rPr>
          <w:i/>
          <w:iCs/>
          <w:color w:val="000000"/>
          <w:spacing w:val="4"/>
          <w:sz w:val="24"/>
          <w:szCs w:val="24"/>
        </w:rPr>
        <w:t>применять понятие развёртки для выполнения практи</w:t>
      </w:r>
      <w:r w:rsidRPr="00883284">
        <w:rPr>
          <w:i/>
          <w:iCs/>
          <w:color w:val="000000"/>
          <w:spacing w:val="4"/>
          <w:sz w:val="24"/>
          <w:szCs w:val="24"/>
        </w:rPr>
        <w:softHyphen/>
      </w:r>
      <w:r w:rsidRPr="00883284">
        <w:rPr>
          <w:i/>
          <w:iCs/>
          <w:color w:val="000000"/>
          <w:spacing w:val="1"/>
          <w:sz w:val="24"/>
          <w:szCs w:val="24"/>
        </w:rPr>
        <w:t>ческих расчётов.</w:t>
      </w:r>
      <w:r w:rsidRPr="00883284">
        <w:rPr>
          <w:i/>
          <w:iCs/>
          <w:color w:val="000000"/>
          <w:spacing w:val="4"/>
          <w:sz w:val="24"/>
          <w:szCs w:val="24"/>
        </w:rPr>
        <w:br/>
      </w:r>
    </w:p>
    <w:p w:rsidR="006C7D8E" w:rsidRPr="00883284" w:rsidRDefault="006C7D8E" w:rsidP="006C7D8E">
      <w:pPr>
        <w:shd w:val="clear" w:color="auto" w:fill="FFFFFF"/>
        <w:ind w:right="29"/>
        <w:jc w:val="center"/>
        <w:rPr>
          <w:sz w:val="24"/>
          <w:szCs w:val="24"/>
        </w:rPr>
      </w:pPr>
      <w:r w:rsidRPr="00883284">
        <w:rPr>
          <w:b/>
          <w:bCs/>
          <w:color w:val="000000"/>
          <w:spacing w:val="-5"/>
          <w:sz w:val="24"/>
          <w:szCs w:val="24"/>
        </w:rPr>
        <w:t>Геометрические фигуры</w:t>
      </w:r>
    </w:p>
    <w:p w:rsidR="006C7D8E" w:rsidRPr="00883284" w:rsidRDefault="006C7D8E" w:rsidP="006C7D8E">
      <w:pPr>
        <w:shd w:val="clear" w:color="auto" w:fill="FFFFFF"/>
        <w:ind w:left="442"/>
        <w:rPr>
          <w:sz w:val="24"/>
          <w:szCs w:val="24"/>
        </w:rPr>
      </w:pPr>
      <w:r w:rsidRPr="00883284">
        <w:rPr>
          <w:color w:val="000000"/>
          <w:spacing w:val="-4"/>
          <w:sz w:val="24"/>
          <w:szCs w:val="24"/>
        </w:rPr>
        <w:t>Выпускник научится: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28"/>
          <w:sz w:val="24"/>
          <w:szCs w:val="24"/>
        </w:rPr>
      </w:pPr>
      <w:r w:rsidRPr="00883284">
        <w:rPr>
          <w:color w:val="000000"/>
          <w:sz w:val="24"/>
          <w:szCs w:val="24"/>
        </w:rPr>
        <w:t xml:space="preserve">пользоваться языком геометрии для описания предметов </w:t>
      </w:r>
      <w:r w:rsidRPr="00883284">
        <w:rPr>
          <w:color w:val="000000"/>
          <w:spacing w:val="-1"/>
          <w:sz w:val="24"/>
          <w:szCs w:val="24"/>
        </w:rPr>
        <w:t>окружающего мира и их взаимного расположения;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16"/>
          <w:sz w:val="24"/>
          <w:szCs w:val="24"/>
        </w:rPr>
      </w:pPr>
      <w:r w:rsidRPr="00883284">
        <w:rPr>
          <w:color w:val="000000"/>
          <w:spacing w:val="2"/>
          <w:sz w:val="24"/>
          <w:szCs w:val="24"/>
        </w:rPr>
        <w:t>распознавать и изображать на чертежах и рисунках гео</w:t>
      </w:r>
      <w:r w:rsidRPr="00883284">
        <w:rPr>
          <w:color w:val="000000"/>
          <w:sz w:val="24"/>
          <w:szCs w:val="24"/>
        </w:rPr>
        <w:t>метрические фигуры и их конфигурации;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color w:val="000000"/>
          <w:spacing w:val="-18"/>
          <w:sz w:val="24"/>
          <w:szCs w:val="24"/>
        </w:rPr>
      </w:pPr>
      <w:r w:rsidRPr="00883284">
        <w:rPr>
          <w:color w:val="000000"/>
          <w:sz w:val="24"/>
          <w:szCs w:val="24"/>
        </w:rPr>
        <w:t xml:space="preserve">находить значения длин линейных элементов фигур и их </w:t>
      </w:r>
      <w:r w:rsidRPr="00883284">
        <w:rPr>
          <w:color w:val="000000"/>
          <w:spacing w:val="-2"/>
          <w:sz w:val="24"/>
          <w:szCs w:val="24"/>
        </w:rPr>
        <w:t xml:space="preserve">отношения, градусную меру углов от 0 до 180°, применяя </w:t>
      </w:r>
      <w:r w:rsidRPr="00883284">
        <w:rPr>
          <w:color w:val="000000"/>
          <w:spacing w:val="-1"/>
          <w:sz w:val="24"/>
          <w:szCs w:val="24"/>
        </w:rPr>
        <w:t>определения, свойства и признаки фигур и их элементов,</w:t>
      </w:r>
      <w:r w:rsidRPr="00883284">
        <w:rPr>
          <w:color w:val="000000"/>
          <w:spacing w:val="-1"/>
          <w:sz w:val="24"/>
          <w:szCs w:val="24"/>
        </w:rPr>
        <w:br/>
        <w:t>отношения фигур (равенство, подобие, симметрии, поворот, параллельный перенос);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spacing w:val="-18"/>
          <w:sz w:val="24"/>
          <w:szCs w:val="24"/>
        </w:rPr>
      </w:pPr>
      <w:r w:rsidRPr="00883284">
        <w:rPr>
          <w:sz w:val="24"/>
          <w:szCs w:val="24"/>
        </w:rPr>
        <w:t>оперировать на базовом уровне понятиями геометрических фигур;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46" w:hanging="360"/>
        <w:rPr>
          <w:spacing w:val="-12"/>
          <w:sz w:val="24"/>
          <w:szCs w:val="24"/>
        </w:rPr>
      </w:pPr>
      <w:r w:rsidRPr="00883284">
        <w:rPr>
          <w:spacing w:val="-3"/>
          <w:sz w:val="24"/>
          <w:szCs w:val="24"/>
        </w:rPr>
        <w:t xml:space="preserve">оперировать   с   начальными   понятиями   тригонометрии </w:t>
      </w:r>
      <w:r w:rsidRPr="00883284">
        <w:rPr>
          <w:spacing w:val="-2"/>
          <w:sz w:val="24"/>
          <w:szCs w:val="24"/>
        </w:rPr>
        <w:t xml:space="preserve">и   выполнять  элементарные   операции   над   функциями </w:t>
      </w:r>
      <w:r w:rsidRPr="00883284">
        <w:rPr>
          <w:spacing w:val="-10"/>
          <w:sz w:val="24"/>
          <w:szCs w:val="24"/>
        </w:rPr>
        <w:t>углов;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spacing w:val="-18"/>
          <w:sz w:val="24"/>
          <w:szCs w:val="24"/>
        </w:rPr>
      </w:pPr>
      <w:r w:rsidRPr="00883284">
        <w:rPr>
          <w:spacing w:val="-1"/>
          <w:sz w:val="24"/>
          <w:szCs w:val="24"/>
        </w:rPr>
        <w:t xml:space="preserve">решать задачи на доказательство, опираясь на изученные </w:t>
      </w:r>
      <w:r w:rsidRPr="00883284">
        <w:rPr>
          <w:spacing w:val="6"/>
          <w:sz w:val="24"/>
          <w:szCs w:val="24"/>
        </w:rPr>
        <w:t xml:space="preserve">свойства фигур и отношений между ними и применяя </w:t>
      </w:r>
      <w:r w:rsidRPr="00883284">
        <w:rPr>
          <w:spacing w:val="-3"/>
          <w:sz w:val="24"/>
          <w:szCs w:val="24"/>
        </w:rPr>
        <w:t>изученные методы доказательств;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422" w:hanging="336"/>
        <w:rPr>
          <w:spacing w:val="-14"/>
          <w:sz w:val="24"/>
          <w:szCs w:val="24"/>
        </w:rPr>
      </w:pPr>
      <w:r w:rsidRPr="00883284">
        <w:rPr>
          <w:spacing w:val="-4"/>
          <w:sz w:val="24"/>
          <w:szCs w:val="24"/>
        </w:rPr>
        <w:t>решать несложные задачи на построение, применяя основ</w:t>
      </w:r>
      <w:r w:rsidRPr="00883284">
        <w:rPr>
          <w:spacing w:val="-4"/>
          <w:sz w:val="24"/>
          <w:szCs w:val="24"/>
        </w:rPr>
        <w:softHyphen/>
      </w:r>
      <w:r w:rsidRPr="00883284">
        <w:rPr>
          <w:spacing w:val="7"/>
          <w:sz w:val="24"/>
          <w:szCs w:val="24"/>
        </w:rPr>
        <w:t>ные алгоритмы построения с помощью циркуля и ли</w:t>
      </w:r>
      <w:r w:rsidRPr="00883284">
        <w:rPr>
          <w:spacing w:val="-3"/>
          <w:sz w:val="24"/>
          <w:szCs w:val="24"/>
        </w:rPr>
        <w:t>нейки;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spacing w:line="360" w:lineRule="auto"/>
        <w:ind w:left="446" w:hanging="360"/>
        <w:rPr>
          <w:sz w:val="24"/>
          <w:szCs w:val="24"/>
        </w:rPr>
      </w:pPr>
      <w:r w:rsidRPr="00883284">
        <w:rPr>
          <w:sz w:val="24"/>
          <w:szCs w:val="24"/>
        </w:rPr>
        <w:t xml:space="preserve">решать планиметрические задачи на нахождение геометрических величин по образцам или алгоритмам, </w:t>
      </w:r>
      <w:r w:rsidRPr="00883284">
        <w:rPr>
          <w:spacing w:val="-3"/>
          <w:sz w:val="24"/>
          <w:szCs w:val="24"/>
        </w:rPr>
        <w:t>решать простейшие планиметрические задачи в простран</w:t>
      </w:r>
      <w:r w:rsidRPr="00883284">
        <w:rPr>
          <w:spacing w:val="-8"/>
          <w:sz w:val="24"/>
          <w:szCs w:val="24"/>
        </w:rPr>
        <w:t>стве.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spacing w:line="360" w:lineRule="auto"/>
        <w:ind w:left="446" w:hanging="360"/>
        <w:rPr>
          <w:sz w:val="24"/>
          <w:szCs w:val="24"/>
        </w:rPr>
      </w:pPr>
      <w:r w:rsidRPr="00883284">
        <w:rPr>
          <w:sz w:val="24"/>
          <w:szCs w:val="24"/>
        </w:rPr>
        <w:t>извлекать информацию о геометрических фигурах, представленную на чертежах в явном виде;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spacing w:line="360" w:lineRule="auto"/>
        <w:ind w:left="446" w:hanging="360"/>
        <w:rPr>
          <w:sz w:val="24"/>
          <w:szCs w:val="24"/>
        </w:rPr>
      </w:pPr>
      <w:r w:rsidRPr="00883284">
        <w:rPr>
          <w:sz w:val="24"/>
          <w:szCs w:val="24"/>
        </w:rPr>
        <w:t>применять для решения задач геометрические факты, если условия их применения заданы в явной форме;</w:t>
      </w:r>
    </w:p>
    <w:p w:rsidR="006C7D8E" w:rsidRPr="00883284" w:rsidRDefault="006C7D8E" w:rsidP="006C7D8E">
      <w:pPr>
        <w:shd w:val="clear" w:color="auto" w:fill="FFFFFF"/>
        <w:ind w:left="437"/>
        <w:rPr>
          <w:sz w:val="24"/>
          <w:szCs w:val="24"/>
        </w:rPr>
      </w:pPr>
      <w:r w:rsidRPr="00883284">
        <w:rPr>
          <w:i/>
          <w:iCs/>
          <w:color w:val="000000"/>
          <w:spacing w:val="12"/>
          <w:sz w:val="24"/>
          <w:szCs w:val="24"/>
        </w:rPr>
        <w:t>Выпускник получит возможность: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360" w:hanging="360"/>
        <w:rPr>
          <w:color w:val="000000"/>
          <w:spacing w:val="-8"/>
          <w:sz w:val="24"/>
          <w:szCs w:val="24"/>
        </w:rPr>
      </w:pPr>
      <w:r w:rsidRPr="00883284">
        <w:rPr>
          <w:i/>
          <w:iCs/>
          <w:color w:val="000000"/>
          <w:spacing w:val="11"/>
          <w:sz w:val="24"/>
          <w:szCs w:val="24"/>
        </w:rPr>
        <w:t>овладеть методами решения задач на вычисления и до</w:t>
      </w:r>
      <w:r w:rsidRPr="00883284">
        <w:rPr>
          <w:i/>
          <w:iCs/>
          <w:color w:val="000000"/>
          <w:spacing w:val="10"/>
          <w:sz w:val="24"/>
          <w:szCs w:val="24"/>
        </w:rPr>
        <w:t>казательства: методом от противного, методом подо</w:t>
      </w:r>
      <w:r w:rsidRPr="00883284">
        <w:rPr>
          <w:i/>
          <w:iCs/>
          <w:color w:val="000000"/>
          <w:spacing w:val="8"/>
          <w:sz w:val="24"/>
          <w:szCs w:val="24"/>
        </w:rPr>
        <w:t>бия, методом перебора вариантов и методом геометри</w:t>
      </w:r>
      <w:r w:rsidRPr="00883284">
        <w:rPr>
          <w:i/>
          <w:iCs/>
          <w:color w:val="000000"/>
          <w:spacing w:val="8"/>
          <w:sz w:val="24"/>
          <w:szCs w:val="24"/>
        </w:rPr>
        <w:softHyphen/>
      </w:r>
      <w:r w:rsidRPr="00883284">
        <w:rPr>
          <w:i/>
          <w:iCs/>
          <w:color w:val="000000"/>
          <w:spacing w:val="13"/>
          <w:sz w:val="24"/>
          <w:szCs w:val="24"/>
        </w:rPr>
        <w:t>ческих мест точек;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22"/>
        </w:tabs>
        <w:ind w:left="336" w:hanging="336"/>
        <w:rPr>
          <w:color w:val="000000"/>
          <w:spacing w:val="-5"/>
          <w:sz w:val="24"/>
          <w:szCs w:val="24"/>
        </w:rPr>
      </w:pPr>
      <w:r w:rsidRPr="00883284">
        <w:rPr>
          <w:i/>
          <w:iCs/>
          <w:color w:val="000000"/>
          <w:spacing w:val="10"/>
          <w:sz w:val="24"/>
          <w:szCs w:val="24"/>
        </w:rPr>
        <w:t>приобрести опыт применения алгебраического и триго</w:t>
      </w:r>
      <w:r w:rsidRPr="00883284">
        <w:rPr>
          <w:i/>
          <w:iCs/>
          <w:color w:val="000000"/>
          <w:spacing w:val="10"/>
          <w:sz w:val="24"/>
          <w:szCs w:val="24"/>
        </w:rPr>
        <w:softHyphen/>
      </w:r>
      <w:r w:rsidRPr="00883284">
        <w:rPr>
          <w:i/>
          <w:iCs/>
          <w:color w:val="000000"/>
          <w:spacing w:val="14"/>
          <w:sz w:val="24"/>
          <w:szCs w:val="24"/>
        </w:rPr>
        <w:t xml:space="preserve">нометрического </w:t>
      </w:r>
      <w:r w:rsidRPr="00883284">
        <w:rPr>
          <w:i/>
          <w:iCs/>
          <w:color w:val="000000"/>
          <w:spacing w:val="14"/>
          <w:sz w:val="24"/>
          <w:szCs w:val="24"/>
        </w:rPr>
        <w:lastRenderedPageBreak/>
        <w:t>аппарата и идей движения при реше</w:t>
      </w:r>
      <w:r w:rsidRPr="00883284">
        <w:rPr>
          <w:i/>
          <w:iCs/>
          <w:color w:val="000000"/>
          <w:spacing w:val="12"/>
          <w:sz w:val="24"/>
          <w:szCs w:val="24"/>
        </w:rPr>
        <w:t>нии геометрических задач;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13"/>
        </w:tabs>
        <w:ind w:left="360" w:hanging="360"/>
        <w:rPr>
          <w:color w:val="000000"/>
          <w:spacing w:val="-16"/>
          <w:sz w:val="24"/>
          <w:szCs w:val="24"/>
        </w:rPr>
      </w:pPr>
      <w:r w:rsidRPr="00883284">
        <w:rPr>
          <w:i/>
          <w:iCs/>
          <w:color w:val="000000"/>
          <w:spacing w:val="16"/>
          <w:sz w:val="24"/>
          <w:szCs w:val="24"/>
        </w:rPr>
        <w:t>овладеть традиционной схемой решения задач на по</w:t>
      </w:r>
      <w:r w:rsidRPr="00883284">
        <w:rPr>
          <w:i/>
          <w:iCs/>
          <w:color w:val="000000"/>
          <w:spacing w:val="10"/>
          <w:sz w:val="24"/>
          <w:szCs w:val="24"/>
        </w:rPr>
        <w:t>строение с помощью циркуля и линейки: анализ, постро</w:t>
      </w:r>
      <w:r w:rsidRPr="00883284">
        <w:rPr>
          <w:i/>
          <w:iCs/>
          <w:color w:val="000000"/>
          <w:spacing w:val="12"/>
          <w:sz w:val="24"/>
          <w:szCs w:val="24"/>
        </w:rPr>
        <w:t>ение, доказательство и исследование;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13"/>
        </w:tabs>
        <w:ind w:left="413" w:hanging="413"/>
        <w:rPr>
          <w:color w:val="000000"/>
          <w:spacing w:val="-21"/>
          <w:sz w:val="24"/>
          <w:szCs w:val="24"/>
        </w:rPr>
      </w:pPr>
      <w:r w:rsidRPr="00883284">
        <w:rPr>
          <w:i/>
          <w:iCs/>
          <w:color w:val="000000"/>
          <w:spacing w:val="12"/>
          <w:sz w:val="24"/>
          <w:szCs w:val="24"/>
        </w:rPr>
        <w:t>научиться решать задачи на построение методом гео</w:t>
      </w:r>
      <w:r w:rsidRPr="00883284">
        <w:rPr>
          <w:i/>
          <w:iCs/>
          <w:color w:val="000000"/>
          <w:spacing w:val="14"/>
          <w:sz w:val="24"/>
          <w:szCs w:val="24"/>
        </w:rPr>
        <w:t>метрического места точек и методом подобия;</w:t>
      </w:r>
    </w:p>
    <w:p w:rsidR="006C7D8E" w:rsidRPr="00883284" w:rsidRDefault="006C7D8E" w:rsidP="006C7D8E">
      <w:pPr>
        <w:numPr>
          <w:ilvl w:val="0"/>
          <w:numId w:val="16"/>
        </w:numPr>
        <w:shd w:val="clear" w:color="auto" w:fill="FFFFFF"/>
        <w:tabs>
          <w:tab w:val="left" w:pos="413"/>
        </w:tabs>
        <w:ind w:left="413" w:hanging="413"/>
        <w:rPr>
          <w:color w:val="000000"/>
          <w:spacing w:val="-17"/>
          <w:sz w:val="24"/>
          <w:szCs w:val="24"/>
        </w:rPr>
      </w:pPr>
      <w:r w:rsidRPr="00883284">
        <w:rPr>
          <w:i/>
          <w:iCs/>
          <w:color w:val="000000"/>
          <w:spacing w:val="11"/>
          <w:sz w:val="24"/>
          <w:szCs w:val="24"/>
        </w:rPr>
        <w:t>приобрести опыт исследования свой</w:t>
      </w:r>
      <w:proofErr w:type="gramStart"/>
      <w:r w:rsidRPr="00883284">
        <w:rPr>
          <w:i/>
          <w:iCs/>
          <w:color w:val="000000"/>
          <w:spacing w:val="11"/>
          <w:sz w:val="24"/>
          <w:szCs w:val="24"/>
        </w:rPr>
        <w:t>ств пл</w:t>
      </w:r>
      <w:proofErr w:type="gramEnd"/>
      <w:r w:rsidRPr="00883284">
        <w:rPr>
          <w:i/>
          <w:iCs/>
          <w:color w:val="000000"/>
          <w:spacing w:val="11"/>
          <w:sz w:val="24"/>
          <w:szCs w:val="24"/>
        </w:rPr>
        <w:t>аниметриче</w:t>
      </w:r>
      <w:r w:rsidRPr="00883284">
        <w:rPr>
          <w:i/>
          <w:iCs/>
          <w:color w:val="000000"/>
          <w:spacing w:val="11"/>
          <w:sz w:val="24"/>
          <w:szCs w:val="24"/>
        </w:rPr>
        <w:softHyphen/>
      </w:r>
      <w:r w:rsidRPr="00883284">
        <w:rPr>
          <w:i/>
          <w:iCs/>
          <w:color w:val="000000"/>
          <w:spacing w:val="13"/>
          <w:sz w:val="24"/>
          <w:szCs w:val="24"/>
        </w:rPr>
        <w:t>ских фигур с помощью компьютерных программ;</w:t>
      </w:r>
    </w:p>
    <w:p w:rsidR="006C7D8E" w:rsidRPr="00883284" w:rsidRDefault="006C7D8E" w:rsidP="006C7D8E">
      <w:pPr>
        <w:widowControl/>
        <w:numPr>
          <w:ilvl w:val="0"/>
          <w:numId w:val="16"/>
        </w:numPr>
        <w:shd w:val="clear" w:color="auto" w:fill="FFFFFF"/>
        <w:tabs>
          <w:tab w:val="left" w:pos="413"/>
        </w:tabs>
        <w:autoSpaceDE/>
        <w:autoSpaceDN/>
        <w:adjustRightInd/>
        <w:ind w:left="413" w:hanging="413"/>
        <w:jc w:val="both"/>
        <w:rPr>
          <w:sz w:val="24"/>
          <w:szCs w:val="24"/>
        </w:rPr>
      </w:pPr>
      <w:r w:rsidRPr="00883284">
        <w:rPr>
          <w:i/>
          <w:iCs/>
          <w:color w:val="000000"/>
          <w:spacing w:val="8"/>
          <w:sz w:val="24"/>
          <w:szCs w:val="24"/>
        </w:rPr>
        <w:t>приобрести опыт выполнения проектов по темам: «Гео</w:t>
      </w:r>
      <w:r w:rsidRPr="00883284">
        <w:rPr>
          <w:i/>
          <w:iCs/>
          <w:color w:val="000000"/>
          <w:spacing w:val="10"/>
          <w:sz w:val="24"/>
          <w:szCs w:val="24"/>
        </w:rPr>
        <w:t>метрические преобразования на плоскости», «Построе</w:t>
      </w:r>
      <w:r w:rsidRPr="00883284">
        <w:rPr>
          <w:i/>
          <w:iCs/>
          <w:color w:val="000000"/>
          <w:spacing w:val="10"/>
          <w:sz w:val="24"/>
          <w:szCs w:val="24"/>
        </w:rPr>
        <w:softHyphen/>
      </w:r>
      <w:r w:rsidRPr="00883284">
        <w:rPr>
          <w:i/>
          <w:iCs/>
          <w:color w:val="000000"/>
          <w:spacing w:val="11"/>
          <w:sz w:val="24"/>
          <w:szCs w:val="24"/>
        </w:rPr>
        <w:t xml:space="preserve">ние отрезков по формуле»; </w:t>
      </w:r>
    </w:p>
    <w:p w:rsidR="006C7D8E" w:rsidRPr="00883284" w:rsidRDefault="006C7D8E" w:rsidP="006C7D8E">
      <w:pPr>
        <w:widowControl/>
        <w:numPr>
          <w:ilvl w:val="0"/>
          <w:numId w:val="16"/>
        </w:numPr>
        <w:shd w:val="clear" w:color="auto" w:fill="FFFFFF"/>
        <w:tabs>
          <w:tab w:val="left" w:pos="413"/>
        </w:tabs>
        <w:autoSpaceDE/>
        <w:autoSpaceDN/>
        <w:adjustRightInd/>
        <w:ind w:left="413" w:hanging="413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научиться использовать свойства геометрических фигур для решения типовых задач, возникающих в ситуациях повседневной жизни, задач практического содержания.</w:t>
      </w:r>
    </w:p>
    <w:p w:rsidR="00883284" w:rsidRDefault="006C7D8E" w:rsidP="00883284">
      <w:pPr>
        <w:spacing w:line="360" w:lineRule="auto"/>
        <w:ind w:left="413"/>
        <w:rPr>
          <w:b/>
          <w:bCs/>
          <w:sz w:val="24"/>
          <w:szCs w:val="24"/>
        </w:rPr>
      </w:pPr>
      <w:r w:rsidRPr="00883284">
        <w:rPr>
          <w:b/>
          <w:bCs/>
          <w:sz w:val="24"/>
          <w:szCs w:val="24"/>
        </w:rPr>
        <w:t>Отношения</w:t>
      </w:r>
    </w:p>
    <w:p w:rsidR="006C7D8E" w:rsidRPr="00883284" w:rsidRDefault="006C7D8E" w:rsidP="00883284">
      <w:pPr>
        <w:spacing w:line="360" w:lineRule="auto"/>
        <w:rPr>
          <w:b/>
          <w:bCs/>
          <w:sz w:val="24"/>
          <w:szCs w:val="24"/>
        </w:rPr>
      </w:pPr>
      <w:r w:rsidRPr="00883284">
        <w:rPr>
          <w:color w:val="000000"/>
          <w:spacing w:val="-4"/>
          <w:sz w:val="24"/>
          <w:szCs w:val="24"/>
        </w:rPr>
        <w:t>Выпускник научится:</w:t>
      </w:r>
    </w:p>
    <w:p w:rsidR="006C7D8E" w:rsidRPr="00883284" w:rsidRDefault="006C7D8E" w:rsidP="006C7D8E">
      <w:pPr>
        <w:widowControl/>
        <w:tabs>
          <w:tab w:val="left" w:pos="34"/>
          <w:tab w:val="left" w:pos="1134"/>
        </w:tabs>
        <w:autoSpaceDE/>
        <w:autoSpaceDN/>
        <w:adjustRightInd/>
        <w:spacing w:line="360" w:lineRule="auto"/>
        <w:jc w:val="both"/>
        <w:rPr>
          <w:sz w:val="24"/>
          <w:szCs w:val="24"/>
        </w:rPr>
      </w:pPr>
      <w:proofErr w:type="gramStart"/>
      <w:r w:rsidRPr="00883284">
        <w:rPr>
          <w:sz w:val="24"/>
          <w:szCs w:val="24"/>
        </w:rPr>
        <w:t>1)оперировать на базовом уровне понятиями: равенство фигур, равные фигуры, равенство треугольников, параллельность прямых, перпендикулярность прямых, углы между прямыми, перпендикуляр, наклонная, проекция.</w:t>
      </w:r>
      <w:proofErr w:type="gramEnd"/>
    </w:p>
    <w:p w:rsidR="006C7D8E" w:rsidRPr="00883284" w:rsidRDefault="006C7D8E" w:rsidP="006C7D8E">
      <w:pPr>
        <w:shd w:val="clear" w:color="auto" w:fill="FFFFFF"/>
        <w:ind w:left="346"/>
        <w:rPr>
          <w:sz w:val="24"/>
          <w:szCs w:val="24"/>
        </w:rPr>
      </w:pPr>
      <w:r w:rsidRPr="00883284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6C7D8E" w:rsidRPr="00883284" w:rsidRDefault="006C7D8E" w:rsidP="00883284">
      <w:pPr>
        <w:pStyle w:val="a"/>
        <w:numPr>
          <w:ilvl w:val="0"/>
          <w:numId w:val="0"/>
        </w:numPr>
        <w:tabs>
          <w:tab w:val="left" w:pos="1134"/>
        </w:tabs>
        <w:spacing w:line="360" w:lineRule="auto"/>
        <w:rPr>
          <w:rFonts w:ascii="Times New Roman" w:hAnsi="Times New Roman"/>
          <w:sz w:val="24"/>
          <w:szCs w:val="24"/>
          <w:lang w:val="ru-RU"/>
        </w:rPr>
      </w:pPr>
      <w:r w:rsidRPr="00883284">
        <w:rPr>
          <w:rFonts w:ascii="Times New Roman" w:hAnsi="Times New Roman"/>
          <w:sz w:val="24"/>
          <w:szCs w:val="24"/>
          <w:lang w:val="ru-RU"/>
        </w:rPr>
        <w:t>2)</w:t>
      </w:r>
      <w:r w:rsidRPr="00883284">
        <w:rPr>
          <w:rFonts w:ascii="Times New Roman" w:hAnsi="Times New Roman"/>
          <w:sz w:val="24"/>
          <w:szCs w:val="24"/>
        </w:rPr>
        <w:t>использовать отношения для решения простейших задач, возникающих в реальной жизни.</w:t>
      </w:r>
      <w:r w:rsidR="00883284"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883284">
        <w:rPr>
          <w:rFonts w:ascii="Times New Roman" w:hAnsi="Times New Roman"/>
          <w:b/>
          <w:sz w:val="24"/>
          <w:szCs w:val="24"/>
        </w:rPr>
        <w:t>Геометрические построения</w:t>
      </w:r>
    </w:p>
    <w:p w:rsidR="006C7D8E" w:rsidRPr="00883284" w:rsidRDefault="006C7D8E" w:rsidP="006C7D8E">
      <w:pPr>
        <w:shd w:val="clear" w:color="auto" w:fill="FFFFFF"/>
        <w:ind w:left="360"/>
        <w:rPr>
          <w:sz w:val="24"/>
          <w:szCs w:val="24"/>
        </w:rPr>
      </w:pPr>
      <w:r w:rsidRPr="00883284">
        <w:rPr>
          <w:color w:val="000000"/>
          <w:spacing w:val="-4"/>
          <w:sz w:val="24"/>
          <w:szCs w:val="24"/>
        </w:rPr>
        <w:t>Выпускник научится:</w:t>
      </w:r>
    </w:p>
    <w:p w:rsidR="006C7D8E" w:rsidRPr="00883284" w:rsidRDefault="006C7D8E" w:rsidP="006C7D8E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883284">
        <w:rPr>
          <w:sz w:val="24"/>
          <w:szCs w:val="24"/>
        </w:rPr>
        <w:t>1)изображать типовые плоские фигуры и фигуры в пространстве от руки и с помощью инструментов.</w:t>
      </w:r>
    </w:p>
    <w:p w:rsidR="006C7D8E" w:rsidRPr="00883284" w:rsidRDefault="006C7D8E" w:rsidP="006C7D8E">
      <w:pPr>
        <w:shd w:val="clear" w:color="auto" w:fill="FFFFFF"/>
        <w:ind w:left="346"/>
        <w:rPr>
          <w:sz w:val="24"/>
          <w:szCs w:val="24"/>
        </w:rPr>
      </w:pPr>
      <w:r w:rsidRPr="00883284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6C7D8E" w:rsidRPr="00883284" w:rsidRDefault="006C7D8E" w:rsidP="006C7D8E">
      <w:pPr>
        <w:widowControl/>
        <w:tabs>
          <w:tab w:val="left" w:pos="0"/>
          <w:tab w:val="left" w:pos="1134"/>
        </w:tabs>
        <w:autoSpaceDE/>
        <w:autoSpaceDN/>
        <w:adjustRightInd/>
        <w:jc w:val="both"/>
        <w:rPr>
          <w:sz w:val="24"/>
          <w:szCs w:val="24"/>
        </w:rPr>
      </w:pPr>
      <w:r w:rsidRPr="00883284">
        <w:rPr>
          <w:sz w:val="24"/>
          <w:szCs w:val="24"/>
        </w:rPr>
        <w:t>2)выполнять простейшие построения на местности, необходимые в реальной жизни.</w:t>
      </w:r>
    </w:p>
    <w:p w:rsidR="006C7D8E" w:rsidRPr="00883284" w:rsidRDefault="006C7D8E" w:rsidP="006C7D8E">
      <w:pPr>
        <w:rPr>
          <w:b/>
          <w:sz w:val="24"/>
          <w:szCs w:val="24"/>
        </w:rPr>
      </w:pPr>
      <w:r w:rsidRPr="00883284">
        <w:rPr>
          <w:b/>
          <w:sz w:val="24"/>
          <w:szCs w:val="24"/>
        </w:rPr>
        <w:t>Геометрические преобразования</w:t>
      </w:r>
    </w:p>
    <w:p w:rsidR="006C7D8E" w:rsidRPr="00883284" w:rsidRDefault="006C7D8E" w:rsidP="006C7D8E">
      <w:pPr>
        <w:shd w:val="clear" w:color="auto" w:fill="FFFFFF"/>
        <w:ind w:left="360"/>
        <w:rPr>
          <w:sz w:val="24"/>
          <w:szCs w:val="24"/>
        </w:rPr>
      </w:pPr>
      <w:r w:rsidRPr="00883284">
        <w:rPr>
          <w:color w:val="000000"/>
          <w:spacing w:val="-4"/>
          <w:sz w:val="24"/>
          <w:szCs w:val="24"/>
        </w:rPr>
        <w:t>Выпускник научится:</w:t>
      </w:r>
    </w:p>
    <w:p w:rsidR="006C7D8E" w:rsidRPr="00883284" w:rsidRDefault="006C7D8E" w:rsidP="006C7D8E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83284">
        <w:rPr>
          <w:rFonts w:ascii="Times New Roman" w:hAnsi="Times New Roman"/>
          <w:sz w:val="24"/>
          <w:szCs w:val="24"/>
          <w:lang w:val="ru-RU"/>
        </w:rPr>
        <w:t>1)с</w:t>
      </w:r>
      <w:r w:rsidRPr="00883284">
        <w:rPr>
          <w:rFonts w:ascii="Times New Roman" w:hAnsi="Times New Roman"/>
          <w:sz w:val="24"/>
          <w:szCs w:val="24"/>
        </w:rPr>
        <w:t>троить фигуру, симметричную данной фигуре относительно оси и точки.</w:t>
      </w:r>
    </w:p>
    <w:p w:rsidR="006C7D8E" w:rsidRPr="00883284" w:rsidRDefault="006C7D8E" w:rsidP="006C7D8E">
      <w:pPr>
        <w:shd w:val="clear" w:color="auto" w:fill="FFFFFF"/>
        <w:ind w:left="346"/>
        <w:rPr>
          <w:sz w:val="24"/>
          <w:szCs w:val="24"/>
        </w:rPr>
      </w:pPr>
      <w:r w:rsidRPr="00883284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6C7D8E" w:rsidRPr="00883284" w:rsidRDefault="006C7D8E" w:rsidP="006C7D8E">
      <w:pPr>
        <w:pStyle w:val="a"/>
        <w:numPr>
          <w:ilvl w:val="0"/>
          <w:numId w:val="0"/>
        </w:num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883284">
        <w:rPr>
          <w:rFonts w:ascii="Times New Roman" w:hAnsi="Times New Roman"/>
          <w:sz w:val="24"/>
          <w:szCs w:val="24"/>
          <w:lang w:val="ru-RU"/>
        </w:rPr>
        <w:t>2)</w:t>
      </w:r>
      <w:r w:rsidRPr="00883284">
        <w:rPr>
          <w:rFonts w:ascii="Times New Roman" w:hAnsi="Times New Roman"/>
          <w:sz w:val="24"/>
          <w:szCs w:val="24"/>
        </w:rPr>
        <w:t>распознавать движение объектов в окружающем мире;</w:t>
      </w:r>
      <w:r w:rsidRPr="0088328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83284">
        <w:rPr>
          <w:rFonts w:ascii="Times New Roman" w:hAnsi="Times New Roman"/>
          <w:sz w:val="24"/>
          <w:szCs w:val="24"/>
        </w:rPr>
        <w:t>симметричные фигуры в окружающем мире.</w:t>
      </w:r>
    </w:p>
    <w:p w:rsidR="006C7D8E" w:rsidRPr="00883284" w:rsidRDefault="006C7D8E" w:rsidP="00883284">
      <w:pPr>
        <w:shd w:val="clear" w:color="auto" w:fill="FFFFFF"/>
        <w:rPr>
          <w:sz w:val="24"/>
          <w:szCs w:val="24"/>
        </w:rPr>
      </w:pPr>
      <w:r w:rsidRPr="00883284">
        <w:rPr>
          <w:b/>
          <w:bCs/>
          <w:color w:val="000000"/>
          <w:spacing w:val="-2"/>
          <w:sz w:val="24"/>
          <w:szCs w:val="24"/>
        </w:rPr>
        <w:t>Измерение геометрических величин</w:t>
      </w:r>
    </w:p>
    <w:p w:rsidR="006C7D8E" w:rsidRPr="00883284" w:rsidRDefault="006C7D8E" w:rsidP="006C7D8E">
      <w:pPr>
        <w:shd w:val="clear" w:color="auto" w:fill="FFFFFF"/>
        <w:ind w:left="360"/>
        <w:rPr>
          <w:color w:val="000000"/>
          <w:spacing w:val="-4"/>
          <w:sz w:val="24"/>
          <w:szCs w:val="24"/>
        </w:rPr>
      </w:pPr>
      <w:r w:rsidRPr="00883284">
        <w:rPr>
          <w:color w:val="000000"/>
          <w:spacing w:val="-4"/>
          <w:sz w:val="24"/>
          <w:szCs w:val="24"/>
        </w:rPr>
        <w:t>Выпускник научится:</w:t>
      </w:r>
    </w:p>
    <w:p w:rsidR="006C7D8E" w:rsidRPr="00883284" w:rsidRDefault="006C7D8E" w:rsidP="006C7D8E">
      <w:pPr>
        <w:numPr>
          <w:ilvl w:val="0"/>
          <w:numId w:val="20"/>
        </w:numPr>
        <w:shd w:val="clear" w:color="auto" w:fill="FFFFFF"/>
        <w:tabs>
          <w:tab w:val="left" w:pos="326"/>
        </w:tabs>
        <w:ind w:left="360"/>
        <w:rPr>
          <w:color w:val="000000"/>
          <w:spacing w:val="-26"/>
          <w:sz w:val="24"/>
          <w:szCs w:val="24"/>
        </w:rPr>
      </w:pPr>
      <w:r w:rsidRPr="00883284">
        <w:rPr>
          <w:color w:val="000000"/>
          <w:sz w:val="24"/>
          <w:szCs w:val="24"/>
        </w:rPr>
        <w:t xml:space="preserve">использовать свойства измерения длин, площадей и углов </w:t>
      </w:r>
      <w:r w:rsidRPr="00883284">
        <w:rPr>
          <w:color w:val="000000"/>
          <w:spacing w:val="6"/>
          <w:sz w:val="24"/>
          <w:szCs w:val="24"/>
        </w:rPr>
        <w:t>при решении задач на нахождение длины отрезка, дли</w:t>
      </w:r>
      <w:r w:rsidRPr="00883284">
        <w:rPr>
          <w:color w:val="000000"/>
          <w:spacing w:val="6"/>
          <w:sz w:val="24"/>
          <w:szCs w:val="24"/>
        </w:rPr>
        <w:softHyphen/>
      </w:r>
      <w:r w:rsidRPr="00883284">
        <w:rPr>
          <w:color w:val="000000"/>
          <w:sz w:val="24"/>
          <w:szCs w:val="24"/>
        </w:rPr>
        <w:t xml:space="preserve">ны окружности, длины дуги окружности, градусной меры </w:t>
      </w:r>
      <w:r w:rsidRPr="00883284">
        <w:rPr>
          <w:color w:val="000000"/>
          <w:spacing w:val="-11"/>
          <w:sz w:val="24"/>
          <w:szCs w:val="24"/>
        </w:rPr>
        <w:t>угла;</w:t>
      </w:r>
    </w:p>
    <w:p w:rsidR="006C7D8E" w:rsidRPr="00883284" w:rsidRDefault="006C7D8E" w:rsidP="006C7D8E">
      <w:pPr>
        <w:numPr>
          <w:ilvl w:val="0"/>
          <w:numId w:val="20"/>
        </w:numPr>
        <w:shd w:val="clear" w:color="auto" w:fill="FFFFFF"/>
        <w:tabs>
          <w:tab w:val="left" w:pos="326"/>
        </w:tabs>
        <w:ind w:left="360"/>
        <w:rPr>
          <w:color w:val="000000"/>
          <w:spacing w:val="-14"/>
          <w:sz w:val="24"/>
          <w:szCs w:val="24"/>
        </w:rPr>
      </w:pPr>
      <w:r w:rsidRPr="00883284">
        <w:rPr>
          <w:color w:val="000000"/>
          <w:spacing w:val="-4"/>
          <w:sz w:val="24"/>
          <w:szCs w:val="24"/>
        </w:rPr>
        <w:t>вычислять длины линейных элементов фигур и их углы, ис</w:t>
      </w:r>
      <w:r w:rsidRPr="00883284">
        <w:rPr>
          <w:color w:val="000000"/>
          <w:spacing w:val="-2"/>
          <w:sz w:val="24"/>
          <w:szCs w:val="24"/>
        </w:rPr>
        <w:t>пользуя формулы длины окружности и длины дуги окруж</w:t>
      </w:r>
      <w:r w:rsidRPr="00883284">
        <w:rPr>
          <w:color w:val="000000"/>
          <w:spacing w:val="-2"/>
          <w:sz w:val="24"/>
          <w:szCs w:val="24"/>
        </w:rPr>
        <w:softHyphen/>
      </w:r>
      <w:r w:rsidRPr="00883284">
        <w:rPr>
          <w:color w:val="000000"/>
          <w:spacing w:val="-1"/>
          <w:sz w:val="24"/>
          <w:szCs w:val="24"/>
        </w:rPr>
        <w:t>ности, формулы площадей фигур;</w:t>
      </w:r>
    </w:p>
    <w:p w:rsidR="006C7D8E" w:rsidRPr="00883284" w:rsidRDefault="006C7D8E" w:rsidP="006C7D8E">
      <w:pPr>
        <w:numPr>
          <w:ilvl w:val="0"/>
          <w:numId w:val="20"/>
        </w:numPr>
        <w:shd w:val="clear" w:color="auto" w:fill="FFFFFF"/>
        <w:tabs>
          <w:tab w:val="left" w:pos="326"/>
        </w:tabs>
        <w:ind w:left="360"/>
        <w:rPr>
          <w:color w:val="000000"/>
          <w:spacing w:val="-16"/>
          <w:sz w:val="24"/>
          <w:szCs w:val="24"/>
        </w:rPr>
      </w:pPr>
      <w:r w:rsidRPr="00883284">
        <w:rPr>
          <w:color w:val="000000"/>
          <w:spacing w:val="-1"/>
          <w:sz w:val="24"/>
          <w:szCs w:val="24"/>
        </w:rPr>
        <w:t>вычислять площади треугольников, прямоугольников, па</w:t>
      </w:r>
      <w:r w:rsidRPr="00883284">
        <w:rPr>
          <w:color w:val="000000"/>
          <w:spacing w:val="-1"/>
          <w:sz w:val="24"/>
          <w:szCs w:val="24"/>
        </w:rPr>
        <w:softHyphen/>
      </w:r>
      <w:r w:rsidRPr="00883284">
        <w:rPr>
          <w:color w:val="000000"/>
          <w:sz w:val="24"/>
          <w:szCs w:val="24"/>
        </w:rPr>
        <w:t>раллелограммов, трапеций, кругов и секторов;</w:t>
      </w:r>
    </w:p>
    <w:p w:rsidR="006C7D8E" w:rsidRPr="00883284" w:rsidRDefault="006C7D8E" w:rsidP="006C7D8E">
      <w:pPr>
        <w:numPr>
          <w:ilvl w:val="0"/>
          <w:numId w:val="20"/>
        </w:numPr>
        <w:shd w:val="clear" w:color="auto" w:fill="FFFFFF"/>
        <w:tabs>
          <w:tab w:val="left" w:pos="326"/>
        </w:tabs>
        <w:ind w:left="360"/>
        <w:rPr>
          <w:color w:val="000000"/>
          <w:spacing w:val="-15"/>
          <w:sz w:val="24"/>
          <w:szCs w:val="24"/>
        </w:rPr>
      </w:pPr>
      <w:r w:rsidRPr="00883284">
        <w:rPr>
          <w:color w:val="000000"/>
          <w:spacing w:val="-2"/>
          <w:sz w:val="24"/>
          <w:szCs w:val="24"/>
        </w:rPr>
        <w:t>вычислять длину окружности, длину дуги окружности;</w:t>
      </w:r>
    </w:p>
    <w:p w:rsidR="006C7D8E" w:rsidRPr="00883284" w:rsidRDefault="006C7D8E" w:rsidP="006C7D8E">
      <w:pPr>
        <w:numPr>
          <w:ilvl w:val="0"/>
          <w:numId w:val="20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883284">
        <w:rPr>
          <w:color w:val="000000"/>
          <w:spacing w:val="-3"/>
          <w:sz w:val="24"/>
          <w:szCs w:val="24"/>
        </w:rPr>
        <w:t xml:space="preserve">решать задачи на доказательство с использованием формул длины окружности и длины дуги окружности, формул площадей фигур; </w:t>
      </w:r>
    </w:p>
    <w:p w:rsidR="006C7D8E" w:rsidRPr="00883284" w:rsidRDefault="006C7D8E" w:rsidP="006C7D8E">
      <w:pPr>
        <w:numPr>
          <w:ilvl w:val="0"/>
          <w:numId w:val="20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883284">
        <w:rPr>
          <w:color w:val="000000"/>
          <w:spacing w:val="-3"/>
          <w:sz w:val="24"/>
          <w:szCs w:val="24"/>
        </w:rPr>
        <w:t>решать практические задачи, связанные с нахождением гео</w:t>
      </w:r>
      <w:r w:rsidRPr="00883284">
        <w:rPr>
          <w:color w:val="000000"/>
          <w:spacing w:val="-3"/>
          <w:sz w:val="24"/>
          <w:szCs w:val="24"/>
        </w:rPr>
        <w:softHyphen/>
      </w:r>
      <w:r w:rsidRPr="00883284">
        <w:rPr>
          <w:color w:val="000000"/>
          <w:spacing w:val="-2"/>
          <w:sz w:val="24"/>
          <w:szCs w:val="24"/>
        </w:rPr>
        <w:t>метрических величин (используя при необходимости спра</w:t>
      </w:r>
      <w:r w:rsidRPr="00883284">
        <w:rPr>
          <w:color w:val="000000"/>
          <w:spacing w:val="-1"/>
          <w:sz w:val="24"/>
          <w:szCs w:val="24"/>
        </w:rPr>
        <w:t xml:space="preserve">вочники и технические средства); </w:t>
      </w:r>
    </w:p>
    <w:p w:rsidR="006C7D8E" w:rsidRPr="00883284" w:rsidRDefault="006C7D8E" w:rsidP="006C7D8E">
      <w:pPr>
        <w:numPr>
          <w:ilvl w:val="0"/>
          <w:numId w:val="20"/>
        </w:numPr>
        <w:shd w:val="clear" w:color="auto" w:fill="FFFFFF"/>
        <w:tabs>
          <w:tab w:val="left" w:pos="326"/>
        </w:tabs>
        <w:ind w:left="360"/>
        <w:rPr>
          <w:sz w:val="24"/>
          <w:szCs w:val="24"/>
        </w:rPr>
      </w:pPr>
      <w:r w:rsidRPr="00883284">
        <w:rPr>
          <w:color w:val="000000"/>
          <w:spacing w:val="-1"/>
          <w:sz w:val="24"/>
          <w:szCs w:val="24"/>
        </w:rPr>
        <w:t>в</w:t>
      </w:r>
      <w:r w:rsidRPr="00883284">
        <w:rPr>
          <w:sz w:val="24"/>
          <w:szCs w:val="24"/>
        </w:rPr>
        <w:t xml:space="preserve">ыполнять измерение длин, расстояний, величин углов, с помощью инструментов для измерений длин и углов; </w:t>
      </w:r>
    </w:p>
    <w:p w:rsidR="006C7D8E" w:rsidRPr="00883284" w:rsidRDefault="006C7D8E" w:rsidP="006C7D8E">
      <w:pPr>
        <w:numPr>
          <w:ilvl w:val="0"/>
          <w:numId w:val="20"/>
        </w:numPr>
        <w:shd w:val="clear" w:color="auto" w:fill="FFFFFF"/>
        <w:tabs>
          <w:tab w:val="left" w:pos="326"/>
          <w:tab w:val="left" w:pos="1134"/>
        </w:tabs>
        <w:ind w:left="360"/>
        <w:rPr>
          <w:sz w:val="24"/>
          <w:szCs w:val="24"/>
        </w:rPr>
      </w:pPr>
      <w:r w:rsidRPr="00883284">
        <w:rPr>
          <w:sz w:val="24"/>
          <w:szCs w:val="24"/>
        </w:rPr>
        <w:t>применять формулы периметра, площади и объема, площади поверхности отдельных многогранников при вычислениях, когда все данные имеются в условии;</w:t>
      </w:r>
    </w:p>
    <w:p w:rsidR="006C7D8E" w:rsidRPr="00883284" w:rsidRDefault="006C7D8E" w:rsidP="006C7D8E">
      <w:pPr>
        <w:numPr>
          <w:ilvl w:val="0"/>
          <w:numId w:val="20"/>
        </w:numPr>
        <w:shd w:val="clear" w:color="auto" w:fill="FFFFFF"/>
        <w:tabs>
          <w:tab w:val="left" w:pos="326"/>
          <w:tab w:val="left" w:pos="1134"/>
        </w:tabs>
        <w:ind w:left="360"/>
        <w:rPr>
          <w:sz w:val="24"/>
          <w:szCs w:val="24"/>
        </w:rPr>
      </w:pPr>
      <w:r w:rsidRPr="00883284">
        <w:rPr>
          <w:sz w:val="24"/>
          <w:szCs w:val="24"/>
        </w:rPr>
        <w:t xml:space="preserve">применять теорему Пифагора, базовые тригонометрические соотношения для </w:t>
      </w:r>
      <w:r w:rsidRPr="00883284">
        <w:rPr>
          <w:sz w:val="24"/>
          <w:szCs w:val="24"/>
        </w:rPr>
        <w:lastRenderedPageBreak/>
        <w:t>вычисления длин, расстояний, площадей в простейших случаях.</w:t>
      </w:r>
    </w:p>
    <w:p w:rsidR="006C7D8E" w:rsidRPr="00883284" w:rsidRDefault="006C7D8E" w:rsidP="006C7D8E">
      <w:pPr>
        <w:shd w:val="clear" w:color="auto" w:fill="FFFFFF"/>
        <w:ind w:left="-364"/>
        <w:rPr>
          <w:sz w:val="24"/>
          <w:szCs w:val="24"/>
          <w:lang/>
        </w:rPr>
      </w:pPr>
    </w:p>
    <w:p w:rsidR="006C7D8E" w:rsidRPr="00883284" w:rsidRDefault="006C7D8E" w:rsidP="006C7D8E">
      <w:pPr>
        <w:shd w:val="clear" w:color="auto" w:fill="FFFFFF"/>
        <w:tabs>
          <w:tab w:val="left" w:pos="326"/>
        </w:tabs>
        <w:ind w:left="326"/>
        <w:rPr>
          <w:color w:val="000000"/>
          <w:spacing w:val="-16"/>
          <w:sz w:val="24"/>
          <w:szCs w:val="24"/>
          <w:lang/>
        </w:rPr>
      </w:pPr>
    </w:p>
    <w:p w:rsidR="006C7D8E" w:rsidRPr="00883284" w:rsidRDefault="006C7D8E" w:rsidP="006C7D8E">
      <w:pPr>
        <w:shd w:val="clear" w:color="auto" w:fill="FFFFFF"/>
        <w:ind w:left="346"/>
        <w:rPr>
          <w:sz w:val="24"/>
          <w:szCs w:val="24"/>
        </w:rPr>
      </w:pPr>
      <w:r w:rsidRPr="00883284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6C7D8E" w:rsidRPr="00883284" w:rsidRDefault="006C7D8E" w:rsidP="006C7D8E">
      <w:pPr>
        <w:shd w:val="clear" w:color="auto" w:fill="FFFFFF"/>
        <w:tabs>
          <w:tab w:val="left" w:pos="326"/>
        </w:tabs>
        <w:rPr>
          <w:color w:val="000000"/>
          <w:spacing w:val="-16"/>
          <w:sz w:val="24"/>
          <w:szCs w:val="24"/>
        </w:rPr>
      </w:pPr>
      <w:r w:rsidRPr="00883284">
        <w:rPr>
          <w:i/>
          <w:iCs/>
          <w:color w:val="000000"/>
          <w:spacing w:val="3"/>
          <w:sz w:val="24"/>
          <w:szCs w:val="24"/>
        </w:rPr>
        <w:t xml:space="preserve">10)вычислять площади фигур, составленных из двух или более прямоугольников, параллелограммов, треугольников, </w:t>
      </w:r>
      <w:r w:rsidRPr="00883284">
        <w:rPr>
          <w:i/>
          <w:iCs/>
          <w:color w:val="000000"/>
          <w:spacing w:val="4"/>
          <w:sz w:val="24"/>
          <w:szCs w:val="24"/>
        </w:rPr>
        <w:t>круга и сектора;</w:t>
      </w:r>
    </w:p>
    <w:p w:rsidR="006C7D8E" w:rsidRPr="00883284" w:rsidRDefault="006C7D8E" w:rsidP="006C7D8E">
      <w:pPr>
        <w:shd w:val="clear" w:color="auto" w:fill="FFFFFF"/>
        <w:tabs>
          <w:tab w:val="left" w:pos="326"/>
        </w:tabs>
        <w:rPr>
          <w:color w:val="000000"/>
          <w:spacing w:val="-16"/>
          <w:sz w:val="24"/>
          <w:szCs w:val="24"/>
        </w:rPr>
      </w:pPr>
      <w:r w:rsidRPr="00883284">
        <w:rPr>
          <w:i/>
          <w:iCs/>
          <w:color w:val="000000"/>
          <w:spacing w:val="1"/>
          <w:sz w:val="24"/>
          <w:szCs w:val="24"/>
        </w:rPr>
        <w:t>11)вычислять площади многоугольников, используя отноше</w:t>
      </w:r>
      <w:r w:rsidRPr="00883284">
        <w:rPr>
          <w:i/>
          <w:iCs/>
          <w:color w:val="000000"/>
          <w:spacing w:val="3"/>
          <w:sz w:val="24"/>
          <w:szCs w:val="24"/>
        </w:rPr>
        <w:t xml:space="preserve">ния равновеликости и </w:t>
      </w:r>
      <w:proofErr w:type="spellStart"/>
      <w:r w:rsidRPr="00883284">
        <w:rPr>
          <w:i/>
          <w:iCs/>
          <w:color w:val="000000"/>
          <w:spacing w:val="3"/>
          <w:sz w:val="24"/>
          <w:szCs w:val="24"/>
        </w:rPr>
        <w:t>равносоставленности</w:t>
      </w:r>
      <w:proofErr w:type="spellEnd"/>
      <w:r w:rsidRPr="00883284">
        <w:rPr>
          <w:i/>
          <w:iCs/>
          <w:color w:val="000000"/>
          <w:spacing w:val="3"/>
          <w:sz w:val="24"/>
          <w:szCs w:val="24"/>
        </w:rPr>
        <w:t>;</w:t>
      </w:r>
    </w:p>
    <w:p w:rsidR="006C7D8E" w:rsidRPr="00883284" w:rsidRDefault="006C7D8E" w:rsidP="006C7D8E">
      <w:pPr>
        <w:shd w:val="clear" w:color="auto" w:fill="FFFFFF"/>
        <w:tabs>
          <w:tab w:val="left" w:pos="326"/>
        </w:tabs>
        <w:rPr>
          <w:i/>
          <w:iCs/>
          <w:color w:val="000000"/>
          <w:spacing w:val="3"/>
          <w:sz w:val="24"/>
          <w:szCs w:val="24"/>
        </w:rPr>
      </w:pPr>
      <w:r w:rsidRPr="00883284">
        <w:rPr>
          <w:i/>
          <w:iCs/>
          <w:color w:val="000000"/>
          <w:spacing w:val="3"/>
          <w:sz w:val="24"/>
          <w:szCs w:val="24"/>
        </w:rPr>
        <w:t>12)приобрести опыт применения алгебраического и триго</w:t>
      </w:r>
      <w:r w:rsidRPr="00883284">
        <w:rPr>
          <w:i/>
          <w:iCs/>
          <w:color w:val="000000"/>
          <w:spacing w:val="1"/>
          <w:sz w:val="24"/>
          <w:szCs w:val="24"/>
        </w:rPr>
        <w:t xml:space="preserve">нометрического аппарата и идей движения при решении </w:t>
      </w:r>
      <w:r w:rsidRPr="00883284">
        <w:rPr>
          <w:i/>
          <w:iCs/>
          <w:color w:val="000000"/>
          <w:spacing w:val="3"/>
          <w:sz w:val="24"/>
          <w:szCs w:val="24"/>
        </w:rPr>
        <w:t>задач на вычисление площадей многоугольников.</w:t>
      </w:r>
    </w:p>
    <w:p w:rsidR="006C7D8E" w:rsidRPr="00883284" w:rsidRDefault="006C7D8E" w:rsidP="006C7D8E">
      <w:pPr>
        <w:shd w:val="clear" w:color="auto" w:fill="FFFFFF"/>
        <w:tabs>
          <w:tab w:val="left" w:pos="326"/>
        </w:tabs>
        <w:rPr>
          <w:i/>
          <w:sz w:val="24"/>
          <w:szCs w:val="24"/>
        </w:rPr>
      </w:pPr>
      <w:r w:rsidRPr="00883284">
        <w:rPr>
          <w:i/>
          <w:iCs/>
          <w:color w:val="000000"/>
          <w:spacing w:val="3"/>
          <w:sz w:val="24"/>
          <w:szCs w:val="24"/>
        </w:rPr>
        <w:t>13)</w:t>
      </w:r>
      <w:r w:rsidRPr="00883284">
        <w:rPr>
          <w:i/>
          <w:sz w:val="24"/>
          <w:szCs w:val="24"/>
        </w:rPr>
        <w:t>вычислять расстояния на местности в стандартных ситуациях, площади в простейших случаях, применять формулы в простейших ситуациях в повседневной жизни.</w:t>
      </w:r>
    </w:p>
    <w:p w:rsidR="006C7D8E" w:rsidRPr="00883284" w:rsidRDefault="006C7D8E" w:rsidP="00883284">
      <w:pPr>
        <w:shd w:val="clear" w:color="auto" w:fill="FFFFFF"/>
        <w:rPr>
          <w:sz w:val="24"/>
          <w:szCs w:val="24"/>
        </w:rPr>
      </w:pPr>
      <w:r w:rsidRPr="00883284">
        <w:rPr>
          <w:b/>
          <w:bCs/>
          <w:color w:val="000000"/>
          <w:spacing w:val="-6"/>
          <w:sz w:val="24"/>
          <w:szCs w:val="24"/>
        </w:rPr>
        <w:t>Координаты</w:t>
      </w:r>
    </w:p>
    <w:p w:rsidR="006C7D8E" w:rsidRPr="00883284" w:rsidRDefault="006C7D8E" w:rsidP="006C7D8E">
      <w:pPr>
        <w:shd w:val="clear" w:color="auto" w:fill="FFFFFF"/>
        <w:ind w:left="355"/>
        <w:rPr>
          <w:sz w:val="24"/>
          <w:szCs w:val="24"/>
        </w:rPr>
      </w:pPr>
      <w:r w:rsidRPr="00883284">
        <w:rPr>
          <w:color w:val="000000"/>
          <w:spacing w:val="-4"/>
          <w:sz w:val="24"/>
          <w:szCs w:val="24"/>
        </w:rPr>
        <w:t>Выпускник научится:</w:t>
      </w:r>
    </w:p>
    <w:p w:rsidR="006C7D8E" w:rsidRPr="00883284" w:rsidRDefault="006C7D8E" w:rsidP="006C7D8E">
      <w:pPr>
        <w:shd w:val="clear" w:color="auto" w:fill="FFFFFF"/>
        <w:tabs>
          <w:tab w:val="left" w:pos="336"/>
        </w:tabs>
        <w:ind w:left="336" w:hanging="336"/>
        <w:rPr>
          <w:color w:val="000000"/>
          <w:spacing w:val="-26"/>
          <w:sz w:val="24"/>
          <w:szCs w:val="24"/>
        </w:rPr>
      </w:pPr>
      <w:r w:rsidRPr="00883284">
        <w:rPr>
          <w:color w:val="000000"/>
          <w:sz w:val="24"/>
          <w:szCs w:val="24"/>
        </w:rPr>
        <w:t>вычислять длину отрезка по координатам его концов; вы</w:t>
      </w:r>
      <w:r w:rsidRPr="00883284">
        <w:rPr>
          <w:color w:val="000000"/>
          <w:sz w:val="24"/>
          <w:szCs w:val="24"/>
        </w:rPr>
        <w:softHyphen/>
      </w:r>
      <w:r w:rsidRPr="00883284">
        <w:rPr>
          <w:color w:val="000000"/>
          <w:spacing w:val="-1"/>
          <w:sz w:val="24"/>
          <w:szCs w:val="24"/>
        </w:rPr>
        <w:t>числять координаты середины отрезка;</w:t>
      </w:r>
    </w:p>
    <w:p w:rsidR="006C7D8E" w:rsidRPr="00883284" w:rsidRDefault="006C7D8E" w:rsidP="006C7D8E">
      <w:pPr>
        <w:shd w:val="clear" w:color="auto" w:fill="FFFFFF"/>
        <w:tabs>
          <w:tab w:val="left" w:pos="336"/>
        </w:tabs>
        <w:ind w:left="336" w:hanging="336"/>
        <w:rPr>
          <w:color w:val="000000"/>
          <w:spacing w:val="-16"/>
          <w:sz w:val="24"/>
          <w:szCs w:val="24"/>
        </w:rPr>
      </w:pPr>
      <w:r w:rsidRPr="00883284">
        <w:rPr>
          <w:color w:val="000000"/>
          <w:spacing w:val="2"/>
          <w:sz w:val="24"/>
          <w:szCs w:val="24"/>
        </w:rPr>
        <w:t>использовать координатный метод для изучения свой</w:t>
      </w:r>
      <w:proofErr w:type="gramStart"/>
      <w:r w:rsidRPr="00883284">
        <w:rPr>
          <w:color w:val="000000"/>
          <w:spacing w:val="2"/>
          <w:sz w:val="24"/>
          <w:szCs w:val="24"/>
        </w:rPr>
        <w:t xml:space="preserve">ств </w:t>
      </w:r>
      <w:r w:rsidRPr="00883284">
        <w:rPr>
          <w:color w:val="000000"/>
          <w:spacing w:val="-2"/>
          <w:sz w:val="24"/>
          <w:szCs w:val="24"/>
        </w:rPr>
        <w:t>пр</w:t>
      </w:r>
      <w:proofErr w:type="gramEnd"/>
      <w:r w:rsidRPr="00883284">
        <w:rPr>
          <w:color w:val="000000"/>
          <w:spacing w:val="-2"/>
          <w:sz w:val="24"/>
          <w:szCs w:val="24"/>
        </w:rPr>
        <w:t>ямых и окружностей;</w:t>
      </w:r>
    </w:p>
    <w:p w:rsidR="006C7D8E" w:rsidRPr="00883284" w:rsidRDefault="006C7D8E" w:rsidP="006C7D8E">
      <w:pPr>
        <w:shd w:val="clear" w:color="auto" w:fill="FFFFFF"/>
        <w:tabs>
          <w:tab w:val="left" w:pos="336"/>
        </w:tabs>
        <w:ind w:left="336" w:hanging="336"/>
        <w:rPr>
          <w:color w:val="000000"/>
          <w:spacing w:val="-16"/>
          <w:sz w:val="24"/>
          <w:szCs w:val="24"/>
        </w:rPr>
      </w:pPr>
      <w:r w:rsidRPr="00883284">
        <w:rPr>
          <w:sz w:val="24"/>
          <w:szCs w:val="24"/>
        </w:rPr>
        <w:t>определять приближенно координаты точки по ее изображению на координатной плоскости</w:t>
      </w:r>
    </w:p>
    <w:p w:rsidR="006C7D8E" w:rsidRPr="00883284" w:rsidRDefault="006C7D8E" w:rsidP="006C7D8E">
      <w:pPr>
        <w:shd w:val="clear" w:color="auto" w:fill="FFFFFF"/>
        <w:ind w:left="341"/>
        <w:rPr>
          <w:sz w:val="24"/>
          <w:szCs w:val="24"/>
        </w:rPr>
      </w:pPr>
      <w:r w:rsidRPr="00883284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6C7D8E" w:rsidRPr="00883284" w:rsidRDefault="006C7D8E" w:rsidP="006C7D8E">
      <w:pPr>
        <w:shd w:val="clear" w:color="auto" w:fill="FFFFFF"/>
        <w:tabs>
          <w:tab w:val="left" w:pos="336"/>
        </w:tabs>
        <w:rPr>
          <w:color w:val="000000"/>
          <w:spacing w:val="-16"/>
          <w:sz w:val="24"/>
          <w:szCs w:val="24"/>
        </w:rPr>
      </w:pPr>
      <w:r w:rsidRPr="00883284">
        <w:rPr>
          <w:i/>
          <w:iCs/>
          <w:color w:val="000000"/>
          <w:spacing w:val="2"/>
          <w:sz w:val="24"/>
          <w:szCs w:val="24"/>
        </w:rPr>
        <w:t>овладеть координатным методом решения задач на вычисление и доказательство;</w:t>
      </w:r>
    </w:p>
    <w:p w:rsidR="006C7D8E" w:rsidRPr="00883284" w:rsidRDefault="006C7D8E" w:rsidP="006C7D8E">
      <w:pPr>
        <w:shd w:val="clear" w:color="auto" w:fill="FFFFFF"/>
        <w:tabs>
          <w:tab w:val="left" w:pos="336"/>
        </w:tabs>
        <w:ind w:left="720" w:hanging="720"/>
        <w:rPr>
          <w:color w:val="000000"/>
          <w:spacing w:val="-16"/>
          <w:sz w:val="24"/>
          <w:szCs w:val="24"/>
        </w:rPr>
      </w:pPr>
      <w:r w:rsidRPr="00883284">
        <w:rPr>
          <w:i/>
          <w:iCs/>
          <w:color w:val="000000"/>
          <w:sz w:val="24"/>
          <w:szCs w:val="24"/>
        </w:rPr>
        <w:t>приобрести   опыт   использования   компьютерных   про</w:t>
      </w:r>
      <w:r w:rsidRPr="00883284">
        <w:rPr>
          <w:i/>
          <w:iCs/>
          <w:color w:val="000000"/>
          <w:spacing w:val="4"/>
          <w:sz w:val="24"/>
          <w:szCs w:val="24"/>
        </w:rPr>
        <w:t>грамм для анализа частных случаев взаимного располо</w:t>
      </w:r>
      <w:r w:rsidRPr="00883284">
        <w:rPr>
          <w:i/>
          <w:iCs/>
          <w:color w:val="000000"/>
          <w:spacing w:val="3"/>
          <w:sz w:val="24"/>
          <w:szCs w:val="24"/>
        </w:rPr>
        <w:t>жения окружностей и прямых;</w:t>
      </w:r>
    </w:p>
    <w:p w:rsidR="006C7D8E" w:rsidRPr="00883284" w:rsidRDefault="006C7D8E" w:rsidP="006C7D8E">
      <w:pPr>
        <w:shd w:val="clear" w:color="auto" w:fill="FFFFFF"/>
        <w:tabs>
          <w:tab w:val="left" w:pos="336"/>
        </w:tabs>
        <w:ind w:left="720" w:right="5" w:hanging="720"/>
        <w:jc w:val="both"/>
        <w:rPr>
          <w:sz w:val="24"/>
          <w:szCs w:val="24"/>
        </w:rPr>
      </w:pPr>
      <w:r w:rsidRPr="00883284">
        <w:rPr>
          <w:i/>
          <w:iCs/>
          <w:color w:val="000000"/>
          <w:sz w:val="24"/>
          <w:szCs w:val="24"/>
        </w:rPr>
        <w:t>приобрести опыт выполнения проектов на тему «При</w:t>
      </w:r>
      <w:r w:rsidRPr="00883284">
        <w:rPr>
          <w:i/>
          <w:iCs/>
          <w:color w:val="000000"/>
          <w:sz w:val="24"/>
          <w:szCs w:val="24"/>
        </w:rPr>
        <w:softHyphen/>
      </w:r>
      <w:r w:rsidRPr="00883284">
        <w:rPr>
          <w:i/>
          <w:iCs/>
          <w:color w:val="000000"/>
          <w:spacing w:val="-1"/>
          <w:sz w:val="24"/>
          <w:szCs w:val="24"/>
        </w:rPr>
        <w:t xml:space="preserve">менение координатного метода при решении задач на </w:t>
      </w:r>
      <w:r w:rsidRPr="00883284">
        <w:rPr>
          <w:i/>
          <w:iCs/>
          <w:color w:val="000000"/>
          <w:spacing w:val="2"/>
          <w:sz w:val="24"/>
          <w:szCs w:val="24"/>
        </w:rPr>
        <w:t>вычисление и доказательство».</w:t>
      </w:r>
    </w:p>
    <w:p w:rsidR="006C7D8E" w:rsidRPr="00883284" w:rsidRDefault="006C7D8E" w:rsidP="00883284">
      <w:pPr>
        <w:shd w:val="clear" w:color="auto" w:fill="FFFFFF"/>
        <w:rPr>
          <w:sz w:val="24"/>
          <w:szCs w:val="24"/>
        </w:rPr>
      </w:pPr>
      <w:r w:rsidRPr="00883284">
        <w:rPr>
          <w:color w:val="000000"/>
          <w:spacing w:val="4"/>
          <w:sz w:val="24"/>
          <w:szCs w:val="24"/>
        </w:rPr>
        <w:t>Векторы</w:t>
      </w:r>
    </w:p>
    <w:p w:rsidR="006C7D8E" w:rsidRPr="00883284" w:rsidRDefault="006C7D8E" w:rsidP="006C7D8E">
      <w:pPr>
        <w:shd w:val="clear" w:color="auto" w:fill="FFFFFF"/>
        <w:ind w:left="355"/>
        <w:rPr>
          <w:sz w:val="24"/>
          <w:szCs w:val="24"/>
        </w:rPr>
      </w:pPr>
      <w:r w:rsidRPr="00883284">
        <w:rPr>
          <w:color w:val="000000"/>
          <w:spacing w:val="-4"/>
          <w:sz w:val="24"/>
          <w:szCs w:val="24"/>
        </w:rPr>
        <w:t>Выпускник научится:</w:t>
      </w:r>
    </w:p>
    <w:p w:rsidR="006C7D8E" w:rsidRPr="00883284" w:rsidRDefault="006C7D8E" w:rsidP="006C7D8E">
      <w:pPr>
        <w:numPr>
          <w:ilvl w:val="0"/>
          <w:numId w:val="17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26"/>
          <w:sz w:val="24"/>
          <w:szCs w:val="24"/>
        </w:rPr>
      </w:pPr>
      <w:r w:rsidRPr="00883284">
        <w:rPr>
          <w:color w:val="000000"/>
          <w:spacing w:val="-1"/>
          <w:sz w:val="24"/>
          <w:szCs w:val="24"/>
        </w:rPr>
        <w:t xml:space="preserve">оперировать с векторами: находить сумму и разность двух </w:t>
      </w:r>
      <w:r w:rsidRPr="00883284">
        <w:rPr>
          <w:color w:val="000000"/>
          <w:sz w:val="24"/>
          <w:szCs w:val="24"/>
        </w:rPr>
        <w:t>векторов, заданных  геометрически, находить вектор, рав</w:t>
      </w:r>
      <w:r w:rsidRPr="00883284">
        <w:rPr>
          <w:color w:val="000000"/>
          <w:sz w:val="24"/>
          <w:szCs w:val="24"/>
        </w:rPr>
        <w:softHyphen/>
        <w:t>ный произведению заданного вектора на число;</w:t>
      </w:r>
    </w:p>
    <w:p w:rsidR="006C7D8E" w:rsidRPr="00883284" w:rsidRDefault="006C7D8E" w:rsidP="006C7D8E">
      <w:pPr>
        <w:numPr>
          <w:ilvl w:val="0"/>
          <w:numId w:val="17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4"/>
          <w:sz w:val="24"/>
          <w:szCs w:val="24"/>
        </w:rPr>
      </w:pPr>
      <w:r w:rsidRPr="00883284">
        <w:rPr>
          <w:color w:val="000000"/>
          <w:spacing w:val="-3"/>
          <w:sz w:val="24"/>
          <w:szCs w:val="24"/>
        </w:rPr>
        <w:t>находить для векторов, заданных координатами: длину век</w:t>
      </w:r>
      <w:r w:rsidRPr="00883284">
        <w:rPr>
          <w:color w:val="000000"/>
          <w:spacing w:val="-3"/>
          <w:sz w:val="24"/>
          <w:szCs w:val="24"/>
        </w:rPr>
        <w:softHyphen/>
      </w:r>
      <w:r w:rsidRPr="00883284">
        <w:rPr>
          <w:color w:val="000000"/>
          <w:spacing w:val="-2"/>
          <w:sz w:val="24"/>
          <w:szCs w:val="24"/>
        </w:rPr>
        <w:t xml:space="preserve">тора, координаты суммы и разности двух и более векторов, координаты произведения вектора на число, применяя при </w:t>
      </w:r>
      <w:r w:rsidRPr="00883284">
        <w:rPr>
          <w:color w:val="000000"/>
          <w:spacing w:val="-5"/>
          <w:sz w:val="24"/>
          <w:szCs w:val="24"/>
        </w:rPr>
        <w:t>необходимости сочетательный, переместительный и распре</w:t>
      </w:r>
      <w:r w:rsidRPr="00883284">
        <w:rPr>
          <w:color w:val="000000"/>
          <w:spacing w:val="-5"/>
          <w:sz w:val="24"/>
          <w:szCs w:val="24"/>
        </w:rPr>
        <w:softHyphen/>
      </w:r>
      <w:r w:rsidRPr="00883284">
        <w:rPr>
          <w:color w:val="000000"/>
          <w:spacing w:val="-2"/>
          <w:sz w:val="24"/>
          <w:szCs w:val="24"/>
        </w:rPr>
        <w:t>делительный законы;</w:t>
      </w:r>
    </w:p>
    <w:p w:rsidR="006C7D8E" w:rsidRPr="00883284" w:rsidRDefault="006C7D8E" w:rsidP="006C7D8E">
      <w:pPr>
        <w:numPr>
          <w:ilvl w:val="0"/>
          <w:numId w:val="17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6"/>
          <w:sz w:val="24"/>
          <w:szCs w:val="24"/>
        </w:rPr>
      </w:pPr>
      <w:r w:rsidRPr="00883284">
        <w:rPr>
          <w:color w:val="000000"/>
          <w:spacing w:val="-3"/>
          <w:sz w:val="24"/>
          <w:szCs w:val="24"/>
        </w:rPr>
        <w:t xml:space="preserve">вычислять скалярное произведение векторов, находить угол </w:t>
      </w:r>
      <w:r w:rsidRPr="00883284">
        <w:rPr>
          <w:color w:val="000000"/>
          <w:spacing w:val="-2"/>
          <w:sz w:val="24"/>
          <w:szCs w:val="24"/>
        </w:rPr>
        <w:t>между векторами, устанавливать перпендикулярность пря</w:t>
      </w:r>
      <w:r w:rsidRPr="00883284">
        <w:rPr>
          <w:color w:val="000000"/>
          <w:spacing w:val="-2"/>
          <w:sz w:val="24"/>
          <w:szCs w:val="24"/>
        </w:rPr>
        <w:softHyphen/>
      </w:r>
      <w:r w:rsidRPr="00883284">
        <w:rPr>
          <w:color w:val="000000"/>
          <w:spacing w:val="-12"/>
          <w:sz w:val="24"/>
          <w:szCs w:val="24"/>
        </w:rPr>
        <w:t>мых.</w:t>
      </w:r>
    </w:p>
    <w:p w:rsidR="006C7D8E" w:rsidRPr="00883284" w:rsidRDefault="006C7D8E" w:rsidP="006C7D8E">
      <w:pPr>
        <w:shd w:val="clear" w:color="auto" w:fill="FFFFFF"/>
        <w:ind w:left="346"/>
        <w:rPr>
          <w:sz w:val="24"/>
          <w:szCs w:val="24"/>
        </w:rPr>
      </w:pPr>
      <w:r w:rsidRPr="00883284">
        <w:rPr>
          <w:i/>
          <w:iCs/>
          <w:color w:val="000000"/>
          <w:spacing w:val="2"/>
          <w:sz w:val="24"/>
          <w:szCs w:val="24"/>
        </w:rPr>
        <w:t>Выпускник получит возможность:</w:t>
      </w:r>
    </w:p>
    <w:p w:rsidR="006C7D8E" w:rsidRPr="00883284" w:rsidRDefault="006C7D8E" w:rsidP="006C7D8E">
      <w:pPr>
        <w:numPr>
          <w:ilvl w:val="0"/>
          <w:numId w:val="18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5"/>
          <w:sz w:val="24"/>
          <w:szCs w:val="24"/>
        </w:rPr>
      </w:pPr>
      <w:r w:rsidRPr="00883284">
        <w:rPr>
          <w:i/>
          <w:iCs/>
          <w:color w:val="000000"/>
          <w:spacing w:val="2"/>
          <w:sz w:val="24"/>
          <w:szCs w:val="24"/>
        </w:rPr>
        <w:t>овладеть векторным методом для решения задач на вы</w:t>
      </w:r>
      <w:r w:rsidRPr="00883284">
        <w:rPr>
          <w:i/>
          <w:iCs/>
          <w:color w:val="000000"/>
          <w:spacing w:val="2"/>
          <w:sz w:val="24"/>
          <w:szCs w:val="24"/>
        </w:rPr>
        <w:softHyphen/>
        <w:t>числение и доказательство;</w:t>
      </w:r>
    </w:p>
    <w:p w:rsidR="006C7D8E" w:rsidRPr="00883284" w:rsidRDefault="006C7D8E" w:rsidP="006C7D8E">
      <w:pPr>
        <w:numPr>
          <w:ilvl w:val="0"/>
          <w:numId w:val="18"/>
        </w:numPr>
        <w:shd w:val="clear" w:color="auto" w:fill="FFFFFF"/>
        <w:tabs>
          <w:tab w:val="left" w:pos="326"/>
        </w:tabs>
        <w:ind w:left="326" w:hanging="326"/>
        <w:rPr>
          <w:color w:val="000000"/>
          <w:spacing w:val="-14"/>
          <w:sz w:val="24"/>
          <w:szCs w:val="24"/>
        </w:rPr>
      </w:pPr>
      <w:r w:rsidRPr="00883284">
        <w:rPr>
          <w:i/>
          <w:iCs/>
          <w:color w:val="000000"/>
          <w:spacing w:val="5"/>
          <w:sz w:val="24"/>
          <w:szCs w:val="24"/>
        </w:rPr>
        <w:t>приобрести опыт выполнения проектов на тему «При</w:t>
      </w:r>
      <w:r w:rsidRPr="00883284">
        <w:rPr>
          <w:i/>
          <w:iCs/>
          <w:color w:val="000000"/>
          <w:spacing w:val="5"/>
          <w:sz w:val="24"/>
          <w:szCs w:val="24"/>
        </w:rPr>
        <w:softHyphen/>
      </w:r>
      <w:r w:rsidRPr="00883284">
        <w:rPr>
          <w:i/>
          <w:iCs/>
          <w:color w:val="000000"/>
          <w:spacing w:val="7"/>
          <w:sz w:val="24"/>
          <w:szCs w:val="24"/>
        </w:rPr>
        <w:t>менение векторного метода при решении задач на вы</w:t>
      </w:r>
      <w:r w:rsidRPr="00883284">
        <w:rPr>
          <w:i/>
          <w:iCs/>
          <w:color w:val="000000"/>
          <w:spacing w:val="2"/>
          <w:sz w:val="24"/>
          <w:szCs w:val="24"/>
        </w:rPr>
        <w:t>числение и доказательство».</w:t>
      </w:r>
    </w:p>
    <w:p w:rsidR="006C7D8E" w:rsidRPr="00883284" w:rsidRDefault="006C7D8E" w:rsidP="00883284">
      <w:pPr>
        <w:shd w:val="clear" w:color="auto" w:fill="FFFFFF"/>
        <w:spacing w:before="58" w:line="422" w:lineRule="exact"/>
        <w:ind w:right="883"/>
        <w:rPr>
          <w:b/>
          <w:bCs/>
          <w:color w:val="000000"/>
          <w:spacing w:val="-3"/>
          <w:sz w:val="32"/>
          <w:szCs w:val="32"/>
        </w:rPr>
      </w:pPr>
      <w:r w:rsidRPr="00883284">
        <w:rPr>
          <w:b/>
          <w:bCs/>
          <w:color w:val="000000"/>
          <w:spacing w:val="-3"/>
          <w:sz w:val="32"/>
          <w:szCs w:val="32"/>
        </w:rPr>
        <w:t>Требования к уровню подготовки учащихся 7 класса</w:t>
      </w:r>
    </w:p>
    <w:p w:rsidR="006C7D8E" w:rsidRPr="00883284" w:rsidRDefault="006C7D8E" w:rsidP="006C7D8E">
      <w:pPr>
        <w:shd w:val="clear" w:color="auto" w:fill="FFFFFF"/>
        <w:spacing w:before="58"/>
        <w:ind w:left="142" w:right="-1"/>
        <w:rPr>
          <w:sz w:val="24"/>
          <w:szCs w:val="24"/>
        </w:rPr>
      </w:pPr>
      <w:r w:rsidRPr="00883284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83284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  <w:r w:rsidRPr="00883284">
        <w:rPr>
          <w:bCs/>
          <w:iCs/>
          <w:color w:val="000000"/>
          <w:sz w:val="24"/>
          <w:szCs w:val="24"/>
        </w:rPr>
        <w:t xml:space="preserve"> определение точки, прямой</w:t>
      </w:r>
      <w:proofErr w:type="gramStart"/>
      <w:r w:rsidRPr="00883284">
        <w:rPr>
          <w:bCs/>
          <w:iCs/>
          <w:color w:val="000000"/>
          <w:sz w:val="24"/>
          <w:szCs w:val="24"/>
        </w:rPr>
        <w:t>.</w:t>
      </w:r>
      <w:proofErr w:type="gramEnd"/>
      <w:r w:rsidRPr="00883284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883284">
        <w:rPr>
          <w:bCs/>
          <w:iCs/>
          <w:color w:val="000000"/>
          <w:sz w:val="24"/>
          <w:szCs w:val="24"/>
        </w:rPr>
        <w:t>о</w:t>
      </w:r>
      <w:proofErr w:type="gramEnd"/>
      <w:r w:rsidRPr="00883284">
        <w:rPr>
          <w:bCs/>
          <w:iCs/>
          <w:color w:val="000000"/>
          <w:sz w:val="24"/>
          <w:szCs w:val="24"/>
        </w:rPr>
        <w:t xml:space="preserve">трезка, луча, угла; единицы измерения отрезка, угла, определение вертикальных и смежных углов, их свойства; </w:t>
      </w:r>
      <w:proofErr w:type="spellStart"/>
      <w:r w:rsidRPr="00883284">
        <w:rPr>
          <w:bCs/>
          <w:iCs/>
          <w:color w:val="000000"/>
          <w:sz w:val="24"/>
          <w:szCs w:val="24"/>
        </w:rPr>
        <w:t>рпределение</w:t>
      </w:r>
      <w:proofErr w:type="spellEnd"/>
      <w:r w:rsidRPr="00883284">
        <w:rPr>
          <w:bCs/>
          <w:iCs/>
          <w:color w:val="000000"/>
          <w:sz w:val="24"/>
          <w:szCs w:val="24"/>
        </w:rPr>
        <w:t xml:space="preserve"> перпендикулярных прямых; определение треугольника, виды треугольников, признаки равенства треугольников, свойства равнобедренного треугольника, определение медианы, биссектрисы, высоты; определение параллельных прямых, их свойства и признаки; соотношение между сторонами и углами треугольника, теорему о сумме углов треугольника; определение прямоугольного треугольника, его свойства и признаки.</w:t>
      </w:r>
    </w:p>
    <w:p w:rsidR="006C7D8E" w:rsidRPr="00883284" w:rsidRDefault="006C7D8E" w:rsidP="006C7D8E">
      <w:pPr>
        <w:shd w:val="clear" w:color="auto" w:fill="FFFFFF"/>
        <w:spacing w:before="101"/>
        <w:rPr>
          <w:bCs/>
          <w:iCs/>
          <w:color w:val="000000"/>
          <w:spacing w:val="-4"/>
          <w:sz w:val="24"/>
          <w:szCs w:val="24"/>
        </w:rPr>
      </w:pPr>
      <w:proofErr w:type="gramStart"/>
      <w:r w:rsidRPr="00883284">
        <w:rPr>
          <w:b/>
          <w:bCs/>
          <w:i/>
          <w:iCs/>
          <w:color w:val="000000"/>
          <w:spacing w:val="-4"/>
          <w:sz w:val="24"/>
          <w:szCs w:val="24"/>
        </w:rPr>
        <w:t xml:space="preserve">Должны уметь: </w:t>
      </w:r>
      <w:r w:rsidRPr="00883284">
        <w:rPr>
          <w:bCs/>
          <w:iCs/>
          <w:color w:val="000000"/>
          <w:spacing w:val="-4"/>
          <w:sz w:val="24"/>
          <w:szCs w:val="24"/>
        </w:rPr>
        <w:t xml:space="preserve">обозначать точки, отрезки и прямые на рисунке, сравнивать отрезки и углы, с помощью транспортира проводить биссектрису угла; изображать прямой, острый, тупой и развернутый углы; изображать треугольники и находить их периметр; строить биссектрису, </w:t>
      </w:r>
      <w:r w:rsidRPr="00883284">
        <w:rPr>
          <w:bCs/>
          <w:iCs/>
          <w:color w:val="000000"/>
          <w:spacing w:val="-4"/>
          <w:sz w:val="24"/>
          <w:szCs w:val="24"/>
        </w:rPr>
        <w:lastRenderedPageBreak/>
        <w:t>высоту и медиану треугольника; доказывать признаки равенства треугольников; показывать на рисунке пары накрест лежащих, соответственных, односторонних углов, доказывать признаки параллельности двух прямых;</w:t>
      </w:r>
      <w:proofErr w:type="gramEnd"/>
      <w:r w:rsidRPr="00883284">
        <w:rPr>
          <w:bCs/>
          <w:iCs/>
          <w:color w:val="000000"/>
          <w:spacing w:val="-4"/>
          <w:sz w:val="24"/>
          <w:szCs w:val="24"/>
        </w:rPr>
        <w:t xml:space="preserve"> доказывать теорему о сумме углов треугольника; знать</w:t>
      </w:r>
      <w:proofErr w:type="gramStart"/>
      <w:r w:rsidRPr="00883284">
        <w:rPr>
          <w:bCs/>
          <w:iCs/>
          <w:color w:val="000000"/>
          <w:spacing w:val="-4"/>
          <w:sz w:val="24"/>
          <w:szCs w:val="24"/>
        </w:rPr>
        <w:t xml:space="preserve"> ,</w:t>
      </w:r>
      <w:proofErr w:type="gramEnd"/>
      <w:r w:rsidRPr="00883284">
        <w:rPr>
          <w:bCs/>
          <w:iCs/>
          <w:color w:val="000000"/>
          <w:spacing w:val="-4"/>
          <w:sz w:val="24"/>
          <w:szCs w:val="24"/>
        </w:rPr>
        <w:t xml:space="preserve"> какой угол называется внешним углом треугольника; применять признаки прямоугольных треугольников к решению задач; строить треугольники по трем элементам.</w:t>
      </w:r>
    </w:p>
    <w:p w:rsidR="006C7D8E" w:rsidRPr="00883284" w:rsidRDefault="006C7D8E" w:rsidP="006C7D8E">
      <w:pPr>
        <w:shd w:val="clear" w:color="auto" w:fill="FFFFFF"/>
        <w:spacing w:before="101"/>
        <w:rPr>
          <w:bCs/>
          <w:iCs/>
          <w:color w:val="000000"/>
          <w:spacing w:val="-4"/>
          <w:sz w:val="24"/>
          <w:szCs w:val="24"/>
        </w:rPr>
      </w:pPr>
      <w:r w:rsidRPr="00883284">
        <w:rPr>
          <w:b/>
          <w:bCs/>
          <w:i/>
          <w:iCs/>
          <w:color w:val="000000"/>
          <w:spacing w:val="-4"/>
          <w:sz w:val="24"/>
          <w:szCs w:val="24"/>
        </w:rPr>
        <w:t xml:space="preserve">Должны владеть компетенциями: </w:t>
      </w:r>
      <w:r w:rsidRPr="00883284">
        <w:rPr>
          <w:bCs/>
          <w:iCs/>
          <w:color w:val="000000"/>
          <w:spacing w:val="-4"/>
          <w:sz w:val="24"/>
          <w:szCs w:val="24"/>
        </w:rPr>
        <w:t>познавательной, коммуникативной, информационной и рефлексивной.</w:t>
      </w:r>
    </w:p>
    <w:p w:rsidR="006C7D8E" w:rsidRPr="00883284" w:rsidRDefault="006C7D8E" w:rsidP="006C7D8E">
      <w:pPr>
        <w:shd w:val="clear" w:color="auto" w:fill="FFFFFF"/>
        <w:spacing w:before="101"/>
        <w:rPr>
          <w:sz w:val="24"/>
          <w:szCs w:val="24"/>
        </w:rPr>
      </w:pPr>
      <w:proofErr w:type="gramStart"/>
      <w:r w:rsidRPr="00883284">
        <w:rPr>
          <w:b/>
          <w:bCs/>
          <w:i/>
          <w:iCs/>
          <w:color w:val="000000"/>
          <w:spacing w:val="-4"/>
          <w:sz w:val="24"/>
          <w:szCs w:val="24"/>
        </w:rPr>
        <w:t xml:space="preserve">Способы решать следующие жизненно-практические задачи: </w:t>
      </w:r>
      <w:r w:rsidRPr="00883284">
        <w:rPr>
          <w:bCs/>
          <w:iCs/>
          <w:color w:val="000000"/>
          <w:spacing w:val="-4"/>
          <w:sz w:val="24"/>
          <w:szCs w:val="24"/>
        </w:rPr>
        <w:t>самостоятельно приобретать и применять знания в различных ситуациях, работать в группах, аргументировать и отстаивать свою точку зрения, уметь слушать других, извлекать учебную информацию на основе сопоставительного анализа объектов, пользоваться предметным указателем, энциклопедией и справочником для нахождения информации, самостоятельно действовать в ситуациях неопределенности при решении актуальных для них проблем.</w:t>
      </w:r>
      <w:proofErr w:type="gramEnd"/>
    </w:p>
    <w:p w:rsidR="006C7D8E" w:rsidRPr="00883284" w:rsidRDefault="006C7D8E" w:rsidP="006C7D8E">
      <w:pPr>
        <w:shd w:val="clear" w:color="auto" w:fill="FFFFFF"/>
        <w:spacing w:before="58" w:line="422" w:lineRule="exact"/>
        <w:ind w:left="142" w:right="883"/>
        <w:rPr>
          <w:b/>
          <w:bCs/>
          <w:color w:val="000000"/>
          <w:spacing w:val="-3"/>
          <w:sz w:val="32"/>
          <w:szCs w:val="32"/>
        </w:rPr>
      </w:pPr>
      <w:r w:rsidRPr="00883284">
        <w:rPr>
          <w:b/>
          <w:bCs/>
          <w:color w:val="000000"/>
          <w:spacing w:val="-3"/>
          <w:sz w:val="32"/>
          <w:szCs w:val="32"/>
        </w:rPr>
        <w:t>Требования к уровню подготовки учащихся 8 класса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83284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Начальные понятия и теоремы геометрии.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Многоугольники</w:t>
      </w:r>
      <w:proofErr w:type="gramStart"/>
      <w:r w:rsidRPr="00883284">
        <w:rPr>
          <w:bCs/>
          <w:iCs/>
          <w:color w:val="000000"/>
          <w:sz w:val="24"/>
          <w:szCs w:val="24"/>
        </w:rPr>
        <w:t>.</w:t>
      </w:r>
      <w:proofErr w:type="gramEnd"/>
      <w:r w:rsidRPr="00883284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883284">
        <w:rPr>
          <w:bCs/>
          <w:iCs/>
          <w:color w:val="000000"/>
          <w:sz w:val="24"/>
          <w:szCs w:val="24"/>
        </w:rPr>
        <w:t>о</w:t>
      </w:r>
      <w:proofErr w:type="gramEnd"/>
      <w:r w:rsidRPr="00883284">
        <w:rPr>
          <w:bCs/>
          <w:iCs/>
          <w:color w:val="000000"/>
          <w:sz w:val="24"/>
          <w:szCs w:val="24"/>
        </w:rPr>
        <w:t xml:space="preserve">кружность и круг. </w:t>
      </w:r>
      <w:proofErr w:type="gramStart"/>
      <w:r w:rsidRPr="00883284">
        <w:rPr>
          <w:bCs/>
          <w:iCs/>
          <w:color w:val="000000"/>
          <w:sz w:val="24"/>
          <w:szCs w:val="24"/>
        </w:rPr>
        <w:t>Наглядные представления о пространственных телах: кубе, параллелепипеде, призме, пирамиде, шаре, сфере, конусе, цилиндре.</w:t>
      </w:r>
      <w:proofErr w:type="gramEnd"/>
      <w:r w:rsidRPr="00883284">
        <w:rPr>
          <w:bCs/>
          <w:iCs/>
          <w:color w:val="000000"/>
          <w:sz w:val="24"/>
          <w:szCs w:val="24"/>
        </w:rPr>
        <w:t xml:space="preserve"> Примеры сечений. Примеры разверток.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Треугольник</w:t>
      </w:r>
      <w:proofErr w:type="gramStart"/>
      <w:r w:rsidRPr="00883284">
        <w:rPr>
          <w:bCs/>
          <w:iCs/>
          <w:color w:val="000000"/>
          <w:sz w:val="24"/>
          <w:szCs w:val="24"/>
        </w:rPr>
        <w:t>.</w:t>
      </w:r>
      <w:proofErr w:type="gramEnd"/>
      <w:r w:rsidRPr="00883284">
        <w:rPr>
          <w:bCs/>
          <w:iCs/>
          <w:color w:val="000000"/>
          <w:sz w:val="24"/>
          <w:szCs w:val="24"/>
        </w:rPr>
        <w:t xml:space="preserve"> </w:t>
      </w:r>
      <w:proofErr w:type="gramStart"/>
      <w:r w:rsidRPr="00883284">
        <w:rPr>
          <w:bCs/>
          <w:iCs/>
          <w:color w:val="000000"/>
          <w:sz w:val="24"/>
          <w:szCs w:val="24"/>
        </w:rPr>
        <w:t>т</w:t>
      </w:r>
      <w:proofErr w:type="gramEnd"/>
      <w:r w:rsidRPr="00883284">
        <w:rPr>
          <w:bCs/>
          <w:iCs/>
          <w:color w:val="000000"/>
          <w:sz w:val="24"/>
          <w:szCs w:val="24"/>
        </w:rPr>
        <w:t>еорема Фалеса. Подобие треугольников; коэффициент подобия. Признаки подобия треугольников.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Теорема Пифагора. Признаки равенства прямоугольных треугольников. Синус, косинус, тангенс и котангенс острого угла прямоугольного треугольника и углов от 0</w:t>
      </w:r>
      <w:r w:rsidRPr="00883284">
        <w:rPr>
          <w:bCs/>
          <w:iCs/>
          <w:color w:val="000000"/>
          <w:sz w:val="24"/>
          <w:szCs w:val="24"/>
          <w:vertAlign w:val="superscript"/>
        </w:rPr>
        <w:t>0</w:t>
      </w:r>
      <w:r w:rsidRPr="00883284">
        <w:rPr>
          <w:bCs/>
          <w:iCs/>
          <w:color w:val="000000"/>
          <w:sz w:val="24"/>
          <w:szCs w:val="24"/>
        </w:rPr>
        <w:t xml:space="preserve"> до 180</w:t>
      </w:r>
      <w:r w:rsidRPr="00883284">
        <w:rPr>
          <w:bCs/>
          <w:iCs/>
          <w:color w:val="000000"/>
          <w:sz w:val="24"/>
          <w:szCs w:val="24"/>
          <w:vertAlign w:val="superscript"/>
        </w:rPr>
        <w:t>0</w:t>
      </w:r>
      <w:r w:rsidRPr="00883284">
        <w:rPr>
          <w:bCs/>
          <w:iCs/>
          <w:color w:val="000000"/>
          <w:sz w:val="24"/>
          <w:szCs w:val="24"/>
        </w:rPr>
        <w:t xml:space="preserve">; приведение к острому углу. 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Замечательные точки треугольника: точки пересечения серединных перпендикуляров, биссектрис, медиан.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Четырехугольник. Параллелограмм, его свойства и признаки. Прямоугольник, квадрат, ромб, их свойства и признаки. Трапеция, равнобедренная трапеция.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Многоугольники. Выпуклые многоугольники. Сумма углов выпуклого многоугольника. Вписанные и описанные многоугольники. Правильные многоугольники.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 xml:space="preserve">Окружность и круг. Центр, радиус, диаметр. Дуга, хорда. Центральный, вписанный угол; величина вписанного угла. Взаимное расположение прямой и окружности, двух окружностей. Касательная и секущая к окружности, равенство касательных, проведенных из одной точки. Метрические соотношения в окружности: свойства секущих, касательных, хорд. 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 xml:space="preserve">Измерение геометрических величин. Длина </w:t>
      </w:r>
      <w:proofErr w:type="gramStart"/>
      <w:r w:rsidRPr="00883284">
        <w:rPr>
          <w:bCs/>
          <w:iCs/>
          <w:color w:val="000000"/>
          <w:sz w:val="24"/>
          <w:szCs w:val="24"/>
        </w:rPr>
        <w:t>ломаной</w:t>
      </w:r>
      <w:proofErr w:type="gramEnd"/>
      <w:r w:rsidRPr="00883284">
        <w:rPr>
          <w:bCs/>
          <w:iCs/>
          <w:color w:val="000000"/>
          <w:sz w:val="24"/>
          <w:szCs w:val="24"/>
        </w:rPr>
        <w:t xml:space="preserve">, периметр прямоугольника. 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Понятие о площади плоских фигур. Равносоставленные и равновеликие фигуры.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Площадь прямоугольника. Площадь параллелограмма, треугольника и трапеции.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Связь между площадями подобных фигур.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t>Геометрические преобразования. Симметрия фигур. Осевая и центральная симметрии.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/>
          <w:bCs/>
          <w:i/>
          <w:iCs/>
          <w:color w:val="000000"/>
          <w:spacing w:val="-4"/>
          <w:sz w:val="24"/>
          <w:szCs w:val="24"/>
        </w:rPr>
        <w:t>Должны уметь:</w:t>
      </w:r>
      <w:r w:rsidRPr="00883284">
        <w:rPr>
          <w:bCs/>
          <w:iCs/>
          <w:color w:val="000000"/>
          <w:spacing w:val="-4"/>
          <w:sz w:val="24"/>
          <w:szCs w:val="24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фигуры, выполнять чертежи по условию задачи; осуществлять преобразования фигур. Вычислять значения геометрических величин (длин, углов, площадей)</w:t>
      </w:r>
      <w:proofErr w:type="gramStart"/>
      <w:r w:rsidRPr="00883284">
        <w:rPr>
          <w:bCs/>
          <w:iCs/>
          <w:color w:val="000000"/>
          <w:spacing w:val="-4"/>
          <w:sz w:val="24"/>
          <w:szCs w:val="24"/>
        </w:rPr>
        <w:t>,в</w:t>
      </w:r>
      <w:proofErr w:type="gramEnd"/>
      <w:r w:rsidRPr="00883284">
        <w:rPr>
          <w:bCs/>
          <w:iCs/>
          <w:color w:val="000000"/>
          <w:spacing w:val="-4"/>
          <w:sz w:val="24"/>
          <w:szCs w:val="24"/>
        </w:rPr>
        <w:t xml:space="preserve"> том числе для углов от </w:t>
      </w:r>
      <w:r w:rsidRPr="00883284">
        <w:rPr>
          <w:bCs/>
          <w:iCs/>
          <w:color w:val="000000"/>
          <w:sz w:val="24"/>
          <w:szCs w:val="24"/>
        </w:rPr>
        <w:t>0</w:t>
      </w:r>
      <w:r w:rsidRPr="00883284">
        <w:rPr>
          <w:bCs/>
          <w:iCs/>
          <w:color w:val="000000"/>
          <w:sz w:val="24"/>
          <w:szCs w:val="24"/>
          <w:vertAlign w:val="superscript"/>
        </w:rPr>
        <w:t>0</w:t>
      </w:r>
      <w:r w:rsidRPr="00883284">
        <w:rPr>
          <w:bCs/>
          <w:iCs/>
          <w:color w:val="000000"/>
          <w:sz w:val="24"/>
          <w:szCs w:val="24"/>
        </w:rPr>
        <w:t xml:space="preserve"> до 180</w:t>
      </w:r>
      <w:r w:rsidRPr="00883284">
        <w:rPr>
          <w:bCs/>
          <w:iCs/>
          <w:color w:val="000000"/>
          <w:sz w:val="24"/>
          <w:szCs w:val="24"/>
          <w:vertAlign w:val="superscript"/>
        </w:rPr>
        <w:t>0</w:t>
      </w:r>
      <w:r w:rsidRPr="00883284">
        <w:rPr>
          <w:bCs/>
          <w:iCs/>
          <w:color w:val="000000"/>
          <w:sz w:val="24"/>
          <w:szCs w:val="24"/>
        </w:rPr>
        <w:t xml:space="preserve">; определять значения тригонометрических функций по заданным значениям углов; находить стороны, углы и площади треугольников, длины ломаных, дуг окружности, площадей основных геометрических фигур и фигур, составленных из них. </w:t>
      </w:r>
    </w:p>
    <w:p w:rsidR="006C7D8E" w:rsidRPr="00883284" w:rsidRDefault="006C7D8E" w:rsidP="006C7D8E">
      <w:pPr>
        <w:ind w:right="-1"/>
        <w:rPr>
          <w:sz w:val="24"/>
          <w:szCs w:val="24"/>
        </w:rPr>
      </w:pPr>
      <w:r w:rsidRPr="00883284">
        <w:rPr>
          <w:bCs/>
          <w:iCs/>
          <w:color w:val="000000"/>
          <w:sz w:val="24"/>
          <w:szCs w:val="24"/>
        </w:rPr>
        <w:lastRenderedPageBreak/>
        <w:t>Решать геометрические задачи, опираясь на изученные свойства фигур и отношений между ними, применяя дополнительные построения, алгебраический аппарат, соображения симметрии. Проводить доказательные рассуждения при решении задач, используя известные теоремы. Решать простейшие планиметрические задачи в пространстве.</w:t>
      </w:r>
    </w:p>
    <w:p w:rsidR="006C7D8E" w:rsidRPr="00883284" w:rsidRDefault="006C7D8E" w:rsidP="006C7D8E">
      <w:pPr>
        <w:pStyle w:val="a4"/>
        <w:ind w:left="0" w:firstLine="284"/>
        <w:rPr>
          <w:sz w:val="24"/>
          <w:szCs w:val="24"/>
        </w:rPr>
      </w:pPr>
      <w:r w:rsidRPr="00883284">
        <w:rPr>
          <w:b/>
          <w:bCs/>
          <w:i/>
          <w:iCs/>
          <w:color w:val="000000"/>
          <w:spacing w:val="-4"/>
          <w:sz w:val="24"/>
          <w:szCs w:val="24"/>
        </w:rPr>
        <w:t>Должны владеть компетенциями:</w:t>
      </w:r>
      <w:r w:rsidRPr="00883284">
        <w:rPr>
          <w:bCs/>
          <w:iCs/>
          <w:color w:val="000000"/>
          <w:spacing w:val="-4"/>
          <w:sz w:val="24"/>
          <w:szCs w:val="24"/>
        </w:rPr>
        <w:t xml:space="preserve"> учебно-познавательной, ценностно-ориентированной, рефлексивной, коммуникативной, информационной, социально-трудовой.</w:t>
      </w:r>
    </w:p>
    <w:p w:rsidR="00883284" w:rsidRDefault="006C7D8E" w:rsidP="00883284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  <w:lang w:val="ru-RU"/>
        </w:rPr>
      </w:pPr>
      <w:r w:rsidRPr="00883284">
        <w:rPr>
          <w:b/>
          <w:bCs/>
          <w:i/>
          <w:iCs/>
          <w:color w:val="000000"/>
          <w:spacing w:val="-4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883284">
        <w:rPr>
          <w:bCs/>
          <w:iCs/>
          <w:color w:val="000000"/>
          <w:spacing w:val="-4"/>
          <w:sz w:val="24"/>
          <w:szCs w:val="24"/>
        </w:rPr>
        <w:t xml:space="preserve"> для описания реальных ситуаций на языке геометрии; расчетов, включающих простейшие тригонометрические формулы; решения геометрических задач с использованием тригонометрии. Решения практических задач, связанных с нахождением геометрических величин; построений геометрическими инструментами (линейка, угольник, циркуль, транспортир).</w:t>
      </w:r>
    </w:p>
    <w:p w:rsidR="006C7D8E" w:rsidRPr="00883284" w:rsidRDefault="006C7D8E" w:rsidP="00883284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</w:rPr>
      </w:pPr>
      <w:r w:rsidRPr="00883284">
        <w:rPr>
          <w:b/>
          <w:bCs/>
          <w:color w:val="000000"/>
          <w:spacing w:val="-3"/>
          <w:sz w:val="32"/>
          <w:szCs w:val="32"/>
        </w:rPr>
        <w:t>Требования к уровню подготовки учащихся 9 класса</w:t>
      </w:r>
    </w:p>
    <w:p w:rsidR="006C7D8E" w:rsidRPr="00883284" w:rsidRDefault="006C7D8E" w:rsidP="006C7D8E">
      <w:pPr>
        <w:ind w:right="-1"/>
        <w:rPr>
          <w:bCs/>
          <w:iCs/>
          <w:color w:val="000000"/>
          <w:sz w:val="24"/>
          <w:szCs w:val="24"/>
        </w:rPr>
      </w:pPr>
      <w:r w:rsidRPr="00883284">
        <w:rPr>
          <w:b/>
          <w:bCs/>
          <w:color w:val="000000"/>
          <w:spacing w:val="-3"/>
          <w:sz w:val="24"/>
          <w:szCs w:val="24"/>
        </w:rPr>
        <w:t xml:space="preserve"> </w:t>
      </w:r>
      <w:r w:rsidRPr="00883284">
        <w:rPr>
          <w:b/>
          <w:bCs/>
          <w:i/>
          <w:iCs/>
          <w:color w:val="000000"/>
          <w:sz w:val="24"/>
          <w:szCs w:val="24"/>
        </w:rPr>
        <w:t>Должны знать/понимать:</w:t>
      </w:r>
    </w:p>
    <w:p w:rsidR="006C7D8E" w:rsidRPr="00883284" w:rsidRDefault="006C7D8E" w:rsidP="006C7D8E">
      <w:pPr>
        <w:pStyle w:val="a4"/>
        <w:ind w:left="0" w:firstLine="284"/>
        <w:rPr>
          <w:sz w:val="24"/>
          <w:szCs w:val="24"/>
        </w:rPr>
      </w:pPr>
      <w:r w:rsidRPr="00883284">
        <w:rPr>
          <w:sz w:val="24"/>
          <w:szCs w:val="24"/>
        </w:rPr>
        <w:t xml:space="preserve">Следующие понятия : вектор, сумма и разность векторов; произведение вектора на число, скалярное произведение векторов; синус, косинус, тангенс, котангенс; теорема синусов и косинусов; решение треугольников; соотношение между сторонами и углами треугольника. Определение многоугольника; формулы длины окружности, площади круга; свойства вписанной и описанной окружности около правильного многоугольника; понятие движения на плоскости: симметрия, параллельный перенос, поворот. </w:t>
      </w:r>
    </w:p>
    <w:p w:rsidR="006C7D8E" w:rsidRPr="00883284" w:rsidRDefault="006C7D8E" w:rsidP="006C7D8E">
      <w:pPr>
        <w:pStyle w:val="a4"/>
        <w:ind w:left="0" w:firstLine="284"/>
        <w:rPr>
          <w:bCs/>
          <w:iCs/>
          <w:color w:val="000000"/>
          <w:sz w:val="24"/>
          <w:szCs w:val="24"/>
        </w:rPr>
      </w:pPr>
      <w:r w:rsidRPr="00883284">
        <w:rPr>
          <w:b/>
          <w:bCs/>
          <w:i/>
          <w:iCs/>
          <w:color w:val="000000"/>
          <w:spacing w:val="-4"/>
          <w:sz w:val="24"/>
          <w:szCs w:val="24"/>
        </w:rPr>
        <w:t>Должны уметь:</w:t>
      </w:r>
      <w:r w:rsidRPr="00883284">
        <w:rPr>
          <w:bCs/>
          <w:iCs/>
          <w:color w:val="000000"/>
          <w:spacing w:val="-4"/>
          <w:sz w:val="24"/>
          <w:szCs w:val="24"/>
        </w:rPr>
        <w:t xml:space="preserve"> пользоваться геометрическим языком для описания предметов окружающего мира; распознавать геометрические фигуры, различать их взаимное расположение; изображать геометрические фигуры; выполнять чертежи по условию задачи; осуществлять преобразования фигур. Распознавать на чертежах, моделях и в окружающей обстановке основные пространственные тела, изображать их; в простейших случаях строить сечения и развертки пространственных тел. Проводить операции над векторами, вычислять длину и координаты вектора, угол между векторами. Вычислять значения геометрических величин (длин, углов, площадей, объемов); в том числе: для углов  от </w:t>
      </w:r>
      <w:r w:rsidRPr="00883284">
        <w:rPr>
          <w:bCs/>
          <w:iCs/>
          <w:color w:val="000000"/>
          <w:sz w:val="24"/>
          <w:szCs w:val="24"/>
        </w:rPr>
        <w:t>0</w:t>
      </w:r>
      <w:r w:rsidRPr="00883284">
        <w:rPr>
          <w:bCs/>
          <w:iCs/>
          <w:color w:val="000000"/>
          <w:sz w:val="24"/>
          <w:szCs w:val="24"/>
          <w:vertAlign w:val="superscript"/>
        </w:rPr>
        <w:t>0</w:t>
      </w:r>
      <w:r w:rsidRPr="00883284">
        <w:rPr>
          <w:bCs/>
          <w:iCs/>
          <w:color w:val="000000"/>
          <w:sz w:val="24"/>
          <w:szCs w:val="24"/>
        </w:rPr>
        <w:t xml:space="preserve"> до 180</w:t>
      </w:r>
      <w:r w:rsidRPr="00883284">
        <w:rPr>
          <w:bCs/>
          <w:iCs/>
          <w:color w:val="000000"/>
          <w:sz w:val="24"/>
          <w:szCs w:val="24"/>
          <w:vertAlign w:val="superscript"/>
        </w:rPr>
        <w:t xml:space="preserve">0 </w:t>
      </w:r>
      <w:r w:rsidRPr="00883284">
        <w:rPr>
          <w:bCs/>
          <w:iCs/>
          <w:color w:val="000000"/>
          <w:sz w:val="24"/>
          <w:szCs w:val="24"/>
        </w:rPr>
        <w:t>определять значения тригонометрических функций по значению одной из них; находить стороны, углы и площади треугольников, длины ломаных, дуг окружности, площадей основных геометрических фигур и фигур, составленных из них. решать геометрические задачи, опираясь на изученные свойства фигур и отношений между ними, применяя дополнительные построения, алгебраический и тригонометрический аппарат, симметрию.  Проводить доказательные рассуждения при решении задач, используя известные теоремы; решать простейшие планиметрические задачи в пространстве.</w:t>
      </w:r>
    </w:p>
    <w:p w:rsidR="006C7D8E" w:rsidRPr="00883284" w:rsidRDefault="006C7D8E" w:rsidP="006C7D8E">
      <w:pPr>
        <w:pStyle w:val="a4"/>
        <w:ind w:left="0" w:firstLine="284"/>
        <w:rPr>
          <w:bCs/>
          <w:iCs/>
          <w:color w:val="000000"/>
          <w:sz w:val="24"/>
          <w:szCs w:val="24"/>
        </w:rPr>
      </w:pPr>
      <w:r w:rsidRPr="00883284">
        <w:rPr>
          <w:b/>
          <w:bCs/>
          <w:i/>
          <w:iCs/>
          <w:color w:val="000000"/>
          <w:spacing w:val="-4"/>
          <w:sz w:val="24"/>
          <w:szCs w:val="24"/>
        </w:rPr>
        <w:t>Должны владеть компетенциями:</w:t>
      </w:r>
      <w:r w:rsidRPr="00883284">
        <w:rPr>
          <w:bCs/>
          <w:iCs/>
          <w:color w:val="000000"/>
          <w:spacing w:val="-4"/>
          <w:sz w:val="24"/>
          <w:szCs w:val="24"/>
        </w:rPr>
        <w:t xml:space="preserve"> </w:t>
      </w:r>
      <w:r w:rsidRPr="00883284">
        <w:rPr>
          <w:bCs/>
          <w:iCs/>
          <w:color w:val="000000"/>
          <w:sz w:val="24"/>
          <w:szCs w:val="24"/>
        </w:rPr>
        <w:t xml:space="preserve"> </w:t>
      </w:r>
    </w:p>
    <w:p w:rsidR="006C7D8E" w:rsidRPr="00883284" w:rsidRDefault="006C7D8E" w:rsidP="006C7D8E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883284">
        <w:rPr>
          <w:sz w:val="24"/>
          <w:szCs w:val="24"/>
        </w:rPr>
        <w:t>информационной;</w:t>
      </w:r>
    </w:p>
    <w:p w:rsidR="006C7D8E" w:rsidRPr="00883284" w:rsidRDefault="006C7D8E" w:rsidP="006C7D8E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883284">
        <w:rPr>
          <w:sz w:val="24"/>
          <w:szCs w:val="24"/>
        </w:rPr>
        <w:t>коммуникативной;</w:t>
      </w:r>
    </w:p>
    <w:p w:rsidR="006C7D8E" w:rsidRPr="00883284" w:rsidRDefault="006C7D8E" w:rsidP="006C7D8E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883284">
        <w:rPr>
          <w:sz w:val="24"/>
          <w:szCs w:val="24"/>
        </w:rPr>
        <w:t>математической, подразумевающей, что учащиеся умеют использовать математические знания, арифметический, алгебраический аппарат для описания и решения проблем реальной жизни, грамотно выполнять алгоритмические предписания и инструкции на математическом материале, пользоваться математическими формулами , применять приобретенные алгебраические преобразования и функционально-графические представления для описания и анализа закономерностей, существующих в окружающем мире и в смежных предметах;</w:t>
      </w:r>
    </w:p>
    <w:p w:rsidR="006C7D8E" w:rsidRPr="00883284" w:rsidRDefault="006C7D8E" w:rsidP="006C7D8E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883284">
        <w:rPr>
          <w:sz w:val="24"/>
          <w:szCs w:val="24"/>
        </w:rPr>
        <w:t>социально-личностной, подразумевающей, что учащиеся владеют стилем мышления, характерным для математики, его абстрактностью, доказательностью, строгостью, умеют приводить аргументированные рассуждения, делать логические обоснованные выводы, проводить обобщения и открывать закономерности на основе частных примеров, эксперимента, выдвигать гипотезы, ясно и точно выражать свои мысли в устной и письменной речи;</w:t>
      </w:r>
    </w:p>
    <w:p w:rsidR="006C7D8E" w:rsidRPr="00883284" w:rsidRDefault="006C7D8E" w:rsidP="006C7D8E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883284">
        <w:rPr>
          <w:sz w:val="24"/>
          <w:szCs w:val="24"/>
        </w:rPr>
        <w:lastRenderedPageBreak/>
        <w:t xml:space="preserve">общекультурной, подразумевающей, что учащиеся понимают значимость математики как неотъемлемой части общечеловеческой культуры, воздействующей на другие области культуры, понимают, что формальный математический аппарат создан и развивается с целью </w:t>
      </w:r>
      <w:proofErr w:type="spellStart"/>
      <w:r w:rsidRPr="00883284">
        <w:rPr>
          <w:sz w:val="24"/>
          <w:szCs w:val="24"/>
        </w:rPr>
        <w:t>рассширения</w:t>
      </w:r>
      <w:proofErr w:type="spellEnd"/>
      <w:r w:rsidRPr="00883284">
        <w:rPr>
          <w:sz w:val="24"/>
          <w:szCs w:val="24"/>
        </w:rPr>
        <w:t xml:space="preserve"> возможностей его применения к решению задач, возникающих в теории и практике, умеют уместно использовать математическую символику;</w:t>
      </w:r>
    </w:p>
    <w:p w:rsidR="006C7D8E" w:rsidRPr="00883284" w:rsidRDefault="006C7D8E" w:rsidP="006C7D8E">
      <w:pPr>
        <w:pStyle w:val="a4"/>
        <w:numPr>
          <w:ilvl w:val="0"/>
          <w:numId w:val="8"/>
        </w:numPr>
        <w:ind w:left="426"/>
        <w:rPr>
          <w:sz w:val="24"/>
          <w:szCs w:val="24"/>
        </w:rPr>
      </w:pPr>
      <w:r w:rsidRPr="00883284">
        <w:rPr>
          <w:sz w:val="24"/>
          <w:szCs w:val="24"/>
        </w:rPr>
        <w:t xml:space="preserve">предметно-мировоззренческой, подразумевающей, что учащиеся понимают универсальный характер законов математической логики, применимых </w:t>
      </w:r>
      <w:proofErr w:type="spellStart"/>
      <w:r w:rsidRPr="00883284">
        <w:rPr>
          <w:sz w:val="24"/>
          <w:szCs w:val="24"/>
        </w:rPr>
        <w:t>вовсех</w:t>
      </w:r>
      <w:proofErr w:type="spellEnd"/>
      <w:r w:rsidRPr="00883284">
        <w:rPr>
          <w:sz w:val="24"/>
          <w:szCs w:val="24"/>
        </w:rPr>
        <w:t xml:space="preserve"> областях человеческой деятельности, владеют приемами построения и исследования математических моделей при решении прикладных задач.</w:t>
      </w:r>
    </w:p>
    <w:p w:rsidR="00883284" w:rsidRDefault="006C7D8E" w:rsidP="00883284">
      <w:pPr>
        <w:pStyle w:val="a4"/>
        <w:ind w:left="0" w:firstLine="284"/>
        <w:rPr>
          <w:bCs/>
          <w:iCs/>
          <w:color w:val="000000"/>
          <w:spacing w:val="-4"/>
          <w:sz w:val="24"/>
          <w:szCs w:val="24"/>
          <w:lang w:val="ru-RU"/>
        </w:rPr>
      </w:pPr>
      <w:r w:rsidRPr="00883284">
        <w:rPr>
          <w:b/>
          <w:bCs/>
          <w:i/>
          <w:iCs/>
          <w:color w:val="000000"/>
          <w:spacing w:val="-4"/>
          <w:sz w:val="24"/>
          <w:szCs w:val="24"/>
        </w:rPr>
        <w:t>Использовать приобретенные знания и умения в практической деятельности и повседневной жизни:</w:t>
      </w:r>
      <w:r w:rsidRPr="00883284">
        <w:rPr>
          <w:bCs/>
          <w:iCs/>
          <w:color w:val="000000"/>
          <w:spacing w:val="-4"/>
          <w:sz w:val="24"/>
          <w:szCs w:val="24"/>
        </w:rPr>
        <w:t xml:space="preserve"> для описания реальных ситуаций на языке геометрии; для расчетов, включающих простейшие тригонометрические формулы; при решении геометрических задач с использованием тригонометрии; для решения практических задач, связанных с нахождением геометрических величин (используя при необходимости справочники и технические средства); при построении геометрическими инструментами (линейка, угольник, циркуль, транспортир).</w:t>
      </w:r>
    </w:p>
    <w:p w:rsidR="006C7D8E" w:rsidRPr="00883284" w:rsidRDefault="006C7D8E" w:rsidP="00883284">
      <w:pPr>
        <w:pStyle w:val="a4"/>
        <w:ind w:left="0" w:firstLine="284"/>
        <w:rPr>
          <w:b/>
          <w:bCs/>
          <w:iCs/>
          <w:color w:val="000000"/>
          <w:spacing w:val="-4"/>
          <w:sz w:val="24"/>
          <w:szCs w:val="24"/>
        </w:rPr>
      </w:pPr>
      <w:r w:rsidRPr="00883284">
        <w:rPr>
          <w:b/>
          <w:sz w:val="32"/>
          <w:szCs w:val="32"/>
        </w:rPr>
        <w:t xml:space="preserve">Содержание курса геометрии </w:t>
      </w:r>
      <w:bookmarkStart w:id="0" w:name="_Toc284663425"/>
      <w:bookmarkStart w:id="1" w:name="_Toc284662798"/>
      <w:bookmarkStart w:id="2" w:name="_Toc405513920"/>
      <w:r w:rsidRPr="00883284">
        <w:rPr>
          <w:b/>
          <w:sz w:val="32"/>
          <w:szCs w:val="32"/>
        </w:rPr>
        <w:t>в 7–9 классах</w:t>
      </w:r>
      <w:bookmarkEnd w:id="0"/>
      <w:bookmarkEnd w:id="1"/>
      <w:bookmarkEnd w:id="2"/>
    </w:p>
    <w:p w:rsidR="006C7D8E" w:rsidRPr="00883284" w:rsidRDefault="006C7D8E" w:rsidP="006C7D8E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83284">
        <w:rPr>
          <w:rFonts w:ascii="Times New Roman" w:hAnsi="Times New Roman"/>
          <w:b/>
          <w:i w:val="0"/>
          <w:color w:val="auto"/>
          <w:spacing w:val="0"/>
        </w:rPr>
        <w:t>Векторы и координаты на плоскости</w:t>
      </w:r>
    </w:p>
    <w:p w:rsidR="006C7D8E" w:rsidRPr="00883284" w:rsidRDefault="006C7D8E" w:rsidP="006C7D8E">
      <w:pPr>
        <w:ind w:firstLine="709"/>
        <w:jc w:val="both"/>
        <w:rPr>
          <w:b/>
          <w:sz w:val="24"/>
          <w:szCs w:val="24"/>
        </w:rPr>
      </w:pPr>
      <w:r w:rsidRPr="00883284">
        <w:rPr>
          <w:b/>
          <w:iCs/>
          <w:sz w:val="24"/>
          <w:szCs w:val="24"/>
        </w:rPr>
        <w:t>Векторы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Понятие вектора, действия над векторами</w:t>
      </w:r>
      <w:r w:rsidRPr="00883284">
        <w:rPr>
          <w:i/>
          <w:sz w:val="24"/>
          <w:szCs w:val="24"/>
        </w:rPr>
        <w:t xml:space="preserve">, </w:t>
      </w:r>
      <w:r w:rsidRPr="00883284">
        <w:rPr>
          <w:sz w:val="24"/>
          <w:szCs w:val="24"/>
        </w:rPr>
        <w:t>использование векторов в физике,</w:t>
      </w:r>
      <w:r w:rsidRPr="00883284">
        <w:rPr>
          <w:i/>
          <w:sz w:val="24"/>
          <w:szCs w:val="24"/>
        </w:rPr>
        <w:t xml:space="preserve"> разложение вектора на составляющие, скалярное произведение</w:t>
      </w:r>
      <w:r w:rsidRPr="00883284">
        <w:rPr>
          <w:sz w:val="24"/>
          <w:szCs w:val="24"/>
        </w:rPr>
        <w:t xml:space="preserve">. </w:t>
      </w:r>
    </w:p>
    <w:p w:rsidR="006C7D8E" w:rsidRPr="00883284" w:rsidRDefault="006C7D8E" w:rsidP="006C7D8E">
      <w:pPr>
        <w:ind w:firstLine="709"/>
        <w:jc w:val="both"/>
        <w:rPr>
          <w:b/>
          <w:bCs/>
          <w:sz w:val="24"/>
          <w:szCs w:val="24"/>
        </w:rPr>
      </w:pPr>
      <w:r w:rsidRPr="00883284">
        <w:rPr>
          <w:b/>
          <w:bCs/>
          <w:sz w:val="24"/>
          <w:szCs w:val="24"/>
        </w:rPr>
        <w:t>Координаты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 xml:space="preserve">Основные понятия, </w:t>
      </w:r>
      <w:r w:rsidRPr="00883284">
        <w:rPr>
          <w:i/>
          <w:sz w:val="24"/>
          <w:szCs w:val="24"/>
        </w:rPr>
        <w:t>координаты вектора, расстояние между точками. Координаты середины отрезка. Уравнения фигур.</w:t>
      </w:r>
    </w:p>
    <w:p w:rsidR="006C7D8E" w:rsidRPr="00883284" w:rsidRDefault="006C7D8E" w:rsidP="006C7D8E">
      <w:pPr>
        <w:ind w:firstLine="709"/>
        <w:jc w:val="both"/>
        <w:rPr>
          <w:i/>
          <w:sz w:val="24"/>
          <w:szCs w:val="24"/>
        </w:rPr>
      </w:pPr>
      <w:r w:rsidRPr="00883284">
        <w:rPr>
          <w:i/>
          <w:sz w:val="24"/>
          <w:szCs w:val="24"/>
        </w:rPr>
        <w:t>Применение векторов и координат для решения простейших геометрических задач.</w:t>
      </w:r>
    </w:p>
    <w:p w:rsidR="006C7D8E" w:rsidRPr="00883284" w:rsidRDefault="006C7D8E" w:rsidP="006C7D8E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bookmarkStart w:id="3" w:name="_Toc405513924"/>
      <w:bookmarkStart w:id="4" w:name="_Toc284662802"/>
      <w:bookmarkStart w:id="5" w:name="_Toc284663429"/>
      <w:r w:rsidRPr="00883284">
        <w:rPr>
          <w:rFonts w:ascii="Times New Roman" w:hAnsi="Times New Roman"/>
          <w:b/>
          <w:i w:val="0"/>
          <w:color w:val="auto"/>
        </w:rPr>
        <w:t>История математики</w:t>
      </w:r>
      <w:bookmarkEnd w:id="3"/>
      <w:bookmarkEnd w:id="4"/>
      <w:bookmarkEnd w:id="5"/>
      <w:r w:rsidRPr="00883284">
        <w:rPr>
          <w:rFonts w:ascii="Times New Roman" w:hAnsi="Times New Roman"/>
          <w:b/>
          <w:i w:val="0"/>
          <w:color w:val="auto"/>
        </w:rPr>
        <w:t>.</w:t>
      </w:r>
      <w:r w:rsidRPr="00883284">
        <w:rPr>
          <w:rFonts w:ascii="Times New Roman" w:hAnsi="Times New Roman"/>
          <w:b/>
          <w:i w:val="0"/>
          <w:color w:val="auto"/>
          <w:spacing w:val="0"/>
        </w:rPr>
        <w:t xml:space="preserve"> Геометрические фигуры</w:t>
      </w:r>
    </w:p>
    <w:p w:rsidR="006C7D8E" w:rsidRPr="00883284" w:rsidRDefault="006C7D8E" w:rsidP="006C7D8E">
      <w:pPr>
        <w:ind w:firstLine="709"/>
        <w:jc w:val="both"/>
        <w:rPr>
          <w:b/>
          <w:sz w:val="24"/>
          <w:szCs w:val="24"/>
        </w:rPr>
      </w:pPr>
      <w:r w:rsidRPr="00883284">
        <w:rPr>
          <w:b/>
          <w:sz w:val="24"/>
          <w:szCs w:val="24"/>
        </w:rPr>
        <w:t>Фигуры в геометрии и в окружающем мире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 xml:space="preserve">Геометрическая фигура. Формирование представлений о </w:t>
      </w:r>
      <w:proofErr w:type="spellStart"/>
      <w:r w:rsidRPr="00883284">
        <w:rPr>
          <w:sz w:val="24"/>
          <w:szCs w:val="24"/>
        </w:rPr>
        <w:t>метапредметном</w:t>
      </w:r>
      <w:proofErr w:type="spellEnd"/>
      <w:r w:rsidRPr="00883284">
        <w:rPr>
          <w:sz w:val="24"/>
          <w:szCs w:val="24"/>
        </w:rPr>
        <w:t xml:space="preserve"> понятии «фигура».  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proofErr w:type="gramStart"/>
      <w:r w:rsidRPr="00883284">
        <w:rPr>
          <w:sz w:val="24"/>
          <w:szCs w:val="24"/>
        </w:rPr>
        <w:t>Точка, линия, отрезок, прямая, луч, ломаная, плоскость, угол, биссектриса угла и ее свойства, виды углов, многоугольники, круг.</w:t>
      </w:r>
      <w:proofErr w:type="gramEnd"/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iCs/>
          <w:sz w:val="24"/>
          <w:szCs w:val="24"/>
        </w:rPr>
        <w:t>Осевая симметрия геометрических фигур. Центральная симметрия геометрических фигур</w:t>
      </w:r>
      <w:r w:rsidRPr="00883284">
        <w:rPr>
          <w:i/>
          <w:iCs/>
          <w:sz w:val="24"/>
          <w:szCs w:val="24"/>
        </w:rPr>
        <w:t>.</w:t>
      </w:r>
    </w:p>
    <w:p w:rsidR="006C7D8E" w:rsidRPr="00883284" w:rsidRDefault="006C7D8E" w:rsidP="006C7D8E">
      <w:pPr>
        <w:ind w:firstLine="709"/>
        <w:jc w:val="both"/>
        <w:rPr>
          <w:b/>
          <w:sz w:val="24"/>
          <w:szCs w:val="24"/>
        </w:rPr>
      </w:pPr>
      <w:r w:rsidRPr="00883284">
        <w:rPr>
          <w:b/>
          <w:sz w:val="24"/>
          <w:szCs w:val="24"/>
        </w:rPr>
        <w:t>Многоугольники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 xml:space="preserve">Многоугольник, его элементы и его свойства. Распознавание некоторых многоугольников. </w:t>
      </w:r>
      <w:r w:rsidRPr="00883284">
        <w:rPr>
          <w:bCs/>
          <w:i/>
          <w:sz w:val="24"/>
          <w:szCs w:val="24"/>
        </w:rPr>
        <w:t>В</w:t>
      </w:r>
      <w:r w:rsidRPr="00883284">
        <w:rPr>
          <w:i/>
          <w:sz w:val="24"/>
          <w:szCs w:val="24"/>
        </w:rPr>
        <w:t>ыпуклые и невыпуклые многоугольники</w:t>
      </w:r>
      <w:r w:rsidRPr="00883284">
        <w:rPr>
          <w:sz w:val="24"/>
          <w:szCs w:val="24"/>
        </w:rPr>
        <w:t>. Правильные многоугольники.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Треугольники. Высота, медиана, биссектриса, средняя линия треугольника. Равнобедренный треугольник, его свойства и признаки. Равносторонний треугольник. Прямоугольный, остроугольный, тупоугольный треугольники. Внешние углы треугольника. Неравенство треугольника.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 xml:space="preserve">Четырехугольники. Параллелограмм, ромб, прямоугольник, квадрат, трапеция, равнобедренная трапеция. Свойства и признаки параллелограмма, ромба, прямоугольника, квадрата. </w:t>
      </w:r>
    </w:p>
    <w:p w:rsidR="006C7D8E" w:rsidRPr="00883284" w:rsidRDefault="006C7D8E" w:rsidP="006C7D8E">
      <w:pPr>
        <w:ind w:firstLine="709"/>
        <w:jc w:val="both"/>
        <w:rPr>
          <w:b/>
          <w:bCs/>
          <w:sz w:val="24"/>
          <w:szCs w:val="24"/>
        </w:rPr>
      </w:pPr>
      <w:r w:rsidRPr="00883284">
        <w:rPr>
          <w:b/>
          <w:bCs/>
          <w:sz w:val="24"/>
          <w:szCs w:val="24"/>
        </w:rPr>
        <w:t>Окружность, круг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bCs/>
          <w:sz w:val="24"/>
          <w:szCs w:val="24"/>
        </w:rPr>
        <w:t>Окружность, круг, и</w:t>
      </w:r>
      <w:r w:rsidRPr="00883284">
        <w:rPr>
          <w:sz w:val="24"/>
          <w:szCs w:val="24"/>
        </w:rPr>
        <w:t xml:space="preserve">х элементы и свойства; центральные и вписанные углы. Касательная </w:t>
      </w:r>
      <w:r w:rsidRPr="00883284">
        <w:rPr>
          <w:i/>
          <w:sz w:val="24"/>
          <w:szCs w:val="24"/>
        </w:rPr>
        <w:t>и секущая</w:t>
      </w:r>
      <w:r w:rsidRPr="00883284">
        <w:rPr>
          <w:sz w:val="24"/>
          <w:szCs w:val="24"/>
        </w:rPr>
        <w:t xml:space="preserve"> к окружности, </w:t>
      </w:r>
      <w:r w:rsidRPr="00883284">
        <w:rPr>
          <w:i/>
          <w:sz w:val="24"/>
          <w:szCs w:val="24"/>
        </w:rPr>
        <w:t>их свойства</w:t>
      </w:r>
      <w:r w:rsidRPr="00883284">
        <w:rPr>
          <w:sz w:val="24"/>
          <w:szCs w:val="24"/>
        </w:rPr>
        <w:t xml:space="preserve">. Вписанные и описанные окружности для треугольников, </w:t>
      </w:r>
      <w:r w:rsidRPr="00883284">
        <w:rPr>
          <w:i/>
          <w:sz w:val="24"/>
          <w:szCs w:val="24"/>
        </w:rPr>
        <w:t>четырехугольников, правильных многоугольников</w:t>
      </w:r>
      <w:r w:rsidRPr="00883284">
        <w:rPr>
          <w:sz w:val="24"/>
          <w:szCs w:val="24"/>
        </w:rPr>
        <w:t xml:space="preserve">. 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b/>
          <w:bCs/>
          <w:sz w:val="24"/>
          <w:szCs w:val="24"/>
        </w:rPr>
        <w:t>Геометрические фигуры в пространстве (объемные тела)</w:t>
      </w:r>
    </w:p>
    <w:p w:rsidR="006C7D8E" w:rsidRPr="00883284" w:rsidRDefault="006C7D8E" w:rsidP="006C7D8E">
      <w:pPr>
        <w:ind w:firstLine="709"/>
        <w:jc w:val="both"/>
        <w:rPr>
          <w:i/>
          <w:sz w:val="24"/>
          <w:szCs w:val="24"/>
        </w:rPr>
      </w:pPr>
      <w:r w:rsidRPr="00883284">
        <w:rPr>
          <w:i/>
          <w:sz w:val="24"/>
          <w:szCs w:val="24"/>
        </w:rPr>
        <w:t xml:space="preserve">Многогранник и его элементы. Названия многогранников с разным положением и количеством граней. </w:t>
      </w:r>
      <w:proofErr w:type="gramStart"/>
      <w:r w:rsidRPr="00883284">
        <w:rPr>
          <w:sz w:val="24"/>
          <w:szCs w:val="24"/>
        </w:rPr>
        <w:t xml:space="preserve">Первичные представления о пирамиде, параллелепипеде, призме, </w:t>
      </w:r>
      <w:r w:rsidRPr="00883284">
        <w:rPr>
          <w:sz w:val="24"/>
          <w:szCs w:val="24"/>
        </w:rPr>
        <w:lastRenderedPageBreak/>
        <w:t>сфере, шаре, цилиндре, конусе, их элементах и простейших свойствах</w:t>
      </w:r>
      <w:r w:rsidRPr="00883284">
        <w:rPr>
          <w:i/>
          <w:sz w:val="24"/>
          <w:szCs w:val="24"/>
        </w:rPr>
        <w:t xml:space="preserve">. </w:t>
      </w:r>
      <w:proofErr w:type="gramEnd"/>
    </w:p>
    <w:p w:rsidR="006C7D8E" w:rsidRPr="00883284" w:rsidRDefault="006C7D8E" w:rsidP="006C7D8E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83284">
        <w:rPr>
          <w:rFonts w:ascii="Times New Roman" w:hAnsi="Times New Roman"/>
          <w:b/>
          <w:i w:val="0"/>
          <w:color w:val="auto"/>
          <w:spacing w:val="0"/>
        </w:rPr>
        <w:t>Отношения</w:t>
      </w:r>
    </w:p>
    <w:p w:rsidR="006C7D8E" w:rsidRPr="00883284" w:rsidRDefault="006C7D8E" w:rsidP="006C7D8E">
      <w:pPr>
        <w:ind w:firstLine="709"/>
        <w:jc w:val="both"/>
        <w:rPr>
          <w:b/>
          <w:bCs/>
          <w:sz w:val="24"/>
          <w:szCs w:val="24"/>
        </w:rPr>
      </w:pPr>
      <w:r w:rsidRPr="00883284">
        <w:rPr>
          <w:b/>
          <w:bCs/>
          <w:sz w:val="24"/>
          <w:szCs w:val="24"/>
        </w:rPr>
        <w:t>Равенство фигур</w:t>
      </w:r>
    </w:p>
    <w:p w:rsidR="006C7D8E" w:rsidRPr="00883284" w:rsidRDefault="006C7D8E" w:rsidP="006C7D8E">
      <w:pPr>
        <w:ind w:firstLine="709"/>
        <w:jc w:val="both"/>
        <w:rPr>
          <w:i/>
          <w:iCs/>
          <w:sz w:val="24"/>
          <w:szCs w:val="24"/>
        </w:rPr>
      </w:pPr>
      <w:r w:rsidRPr="00883284">
        <w:rPr>
          <w:bCs/>
          <w:sz w:val="24"/>
          <w:szCs w:val="24"/>
        </w:rPr>
        <w:t>С</w:t>
      </w:r>
      <w:r w:rsidRPr="00883284">
        <w:rPr>
          <w:sz w:val="24"/>
          <w:szCs w:val="24"/>
        </w:rPr>
        <w:t xml:space="preserve">войства равных треугольников. Признаки равенства треугольников. 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b/>
          <w:bCs/>
          <w:sz w:val="24"/>
          <w:szCs w:val="24"/>
        </w:rPr>
        <w:t>Параллельно</w:t>
      </w:r>
      <w:r w:rsidRPr="00883284">
        <w:rPr>
          <w:b/>
          <w:bCs/>
          <w:sz w:val="24"/>
          <w:szCs w:val="24"/>
        </w:rPr>
        <w:softHyphen/>
        <w:t xml:space="preserve">сть </w:t>
      </w:r>
      <w:proofErr w:type="gramStart"/>
      <w:r w:rsidRPr="00883284">
        <w:rPr>
          <w:b/>
          <w:bCs/>
          <w:sz w:val="24"/>
          <w:szCs w:val="24"/>
        </w:rPr>
        <w:t>прямых</w:t>
      </w:r>
      <w:proofErr w:type="gramEnd"/>
    </w:p>
    <w:p w:rsidR="006C7D8E" w:rsidRPr="00883284" w:rsidRDefault="006C7D8E" w:rsidP="006C7D8E">
      <w:pPr>
        <w:ind w:firstLine="709"/>
        <w:jc w:val="both"/>
        <w:rPr>
          <w:i/>
          <w:iCs/>
          <w:sz w:val="24"/>
          <w:szCs w:val="24"/>
        </w:rPr>
      </w:pPr>
      <w:r w:rsidRPr="00883284">
        <w:rPr>
          <w:sz w:val="24"/>
          <w:szCs w:val="24"/>
        </w:rPr>
        <w:t xml:space="preserve">Признаки и свойства </w:t>
      </w:r>
      <w:proofErr w:type="gramStart"/>
      <w:r w:rsidRPr="00883284">
        <w:rPr>
          <w:sz w:val="24"/>
          <w:szCs w:val="24"/>
        </w:rPr>
        <w:t>параллельных</w:t>
      </w:r>
      <w:proofErr w:type="gramEnd"/>
      <w:r w:rsidRPr="00883284">
        <w:rPr>
          <w:sz w:val="24"/>
          <w:szCs w:val="24"/>
        </w:rPr>
        <w:t xml:space="preserve"> прямых. </w:t>
      </w:r>
      <w:r w:rsidRPr="00883284">
        <w:rPr>
          <w:i/>
          <w:sz w:val="24"/>
          <w:szCs w:val="24"/>
        </w:rPr>
        <w:t>Аксиома параллельности Евклида</w:t>
      </w:r>
      <w:r w:rsidRPr="00883284">
        <w:rPr>
          <w:sz w:val="24"/>
          <w:szCs w:val="24"/>
        </w:rPr>
        <w:t xml:space="preserve">. </w:t>
      </w:r>
      <w:r w:rsidRPr="00883284">
        <w:rPr>
          <w:i/>
          <w:sz w:val="24"/>
          <w:szCs w:val="24"/>
        </w:rPr>
        <w:t>Теорема Фалеса</w:t>
      </w:r>
      <w:r w:rsidRPr="00883284">
        <w:rPr>
          <w:sz w:val="24"/>
          <w:szCs w:val="24"/>
        </w:rPr>
        <w:t>.</w:t>
      </w:r>
    </w:p>
    <w:p w:rsidR="006C7D8E" w:rsidRPr="00883284" w:rsidRDefault="006C7D8E" w:rsidP="006C7D8E">
      <w:pPr>
        <w:ind w:firstLine="709"/>
        <w:jc w:val="both"/>
        <w:rPr>
          <w:b/>
          <w:bCs/>
          <w:sz w:val="24"/>
          <w:szCs w:val="24"/>
        </w:rPr>
      </w:pPr>
      <w:r w:rsidRPr="00883284">
        <w:rPr>
          <w:b/>
          <w:bCs/>
          <w:sz w:val="24"/>
          <w:szCs w:val="24"/>
        </w:rPr>
        <w:t>Перпендикулярные прямые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bCs/>
          <w:sz w:val="24"/>
          <w:szCs w:val="24"/>
        </w:rPr>
        <w:t xml:space="preserve">Прямой угол. Перпендикуляр </w:t>
      </w:r>
      <w:proofErr w:type="gramStart"/>
      <w:r w:rsidRPr="00883284">
        <w:rPr>
          <w:bCs/>
          <w:sz w:val="24"/>
          <w:szCs w:val="24"/>
        </w:rPr>
        <w:t>к</w:t>
      </w:r>
      <w:proofErr w:type="gramEnd"/>
      <w:r w:rsidRPr="00883284">
        <w:rPr>
          <w:bCs/>
          <w:sz w:val="24"/>
          <w:szCs w:val="24"/>
        </w:rPr>
        <w:t xml:space="preserve"> прямой. Наклонная, проекция. Серединный перпендикуляр к отрезку. </w:t>
      </w:r>
      <w:r w:rsidRPr="00883284">
        <w:rPr>
          <w:i/>
          <w:sz w:val="24"/>
          <w:szCs w:val="24"/>
        </w:rPr>
        <w:t>Свойства и признаки перпендикулярности</w:t>
      </w:r>
      <w:r w:rsidRPr="00883284">
        <w:rPr>
          <w:sz w:val="24"/>
          <w:szCs w:val="24"/>
        </w:rPr>
        <w:t xml:space="preserve">. 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b/>
          <w:bCs/>
          <w:i/>
          <w:sz w:val="24"/>
          <w:szCs w:val="24"/>
        </w:rPr>
        <w:t>Подобие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i/>
          <w:sz w:val="24"/>
          <w:szCs w:val="24"/>
        </w:rPr>
        <w:t>Пропорциональные отрезки, подобие фигур. Подобные треугольники. Признаки подобия</w:t>
      </w:r>
      <w:r w:rsidRPr="00883284">
        <w:rPr>
          <w:sz w:val="24"/>
          <w:szCs w:val="24"/>
        </w:rPr>
        <w:t xml:space="preserve">. </w:t>
      </w:r>
    </w:p>
    <w:p w:rsidR="006C7D8E" w:rsidRPr="00883284" w:rsidRDefault="006C7D8E" w:rsidP="006C7D8E">
      <w:pPr>
        <w:ind w:firstLine="709"/>
        <w:jc w:val="both"/>
        <w:rPr>
          <w:i/>
          <w:iCs/>
          <w:sz w:val="24"/>
          <w:szCs w:val="24"/>
        </w:rPr>
      </w:pPr>
      <w:r w:rsidRPr="00883284">
        <w:rPr>
          <w:b/>
          <w:sz w:val="24"/>
          <w:szCs w:val="24"/>
        </w:rPr>
        <w:t>Взаимное расположение</w:t>
      </w:r>
      <w:r w:rsidRPr="00883284">
        <w:rPr>
          <w:sz w:val="24"/>
          <w:szCs w:val="24"/>
        </w:rPr>
        <w:t xml:space="preserve"> прямой и окружности</w:t>
      </w:r>
      <w:r w:rsidRPr="00883284">
        <w:rPr>
          <w:i/>
          <w:sz w:val="24"/>
          <w:szCs w:val="24"/>
        </w:rPr>
        <w:t>, двух окружностей.</w:t>
      </w:r>
    </w:p>
    <w:p w:rsidR="006C7D8E" w:rsidRPr="00883284" w:rsidRDefault="006C7D8E" w:rsidP="006C7D8E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83284">
        <w:rPr>
          <w:rFonts w:ascii="Times New Roman" w:hAnsi="Times New Roman"/>
          <w:b/>
          <w:i w:val="0"/>
          <w:color w:val="auto"/>
          <w:spacing w:val="0"/>
        </w:rPr>
        <w:t>Измерения и вычисления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b/>
          <w:bCs/>
          <w:sz w:val="24"/>
          <w:szCs w:val="24"/>
        </w:rPr>
        <w:t>Величины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 xml:space="preserve">Понятие величины. Длина. Измерение длины. Единицы измерения длины. Величина угла. Градусная мера угла. 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Понятие о площади плоской фигуры и ее свойствах. Измерение площадей. Единицы измерения площади.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Представление об объеме и его свойствах. Измерение объема. Единицы измерения объемов.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b/>
          <w:bCs/>
          <w:sz w:val="24"/>
          <w:szCs w:val="24"/>
        </w:rPr>
        <w:t>Измерения и вычисления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 xml:space="preserve">Инструменты для измерений и построений; измерение и вычисление углов, длин (расстояний), площадей. Тригонометрические функции острого угла в прямоугольном треугольнике </w:t>
      </w:r>
      <w:r w:rsidRPr="00883284">
        <w:rPr>
          <w:i/>
          <w:sz w:val="24"/>
          <w:szCs w:val="24"/>
        </w:rPr>
        <w:t>Тригонометрические функции тупого угла.</w:t>
      </w:r>
      <w:r w:rsidRPr="00883284">
        <w:rPr>
          <w:sz w:val="24"/>
          <w:szCs w:val="24"/>
        </w:rPr>
        <w:t xml:space="preserve"> Вычисление элементов треугольников с использованием тригонометрических соотношений. Формулы площади треугольника, параллелограмма и его частных видов, формулы длины ок</w:t>
      </w:r>
      <w:r w:rsidRPr="00883284">
        <w:rPr>
          <w:sz w:val="24"/>
          <w:szCs w:val="24"/>
        </w:rPr>
        <w:softHyphen/>
        <w:t xml:space="preserve">ружности и площади круга. Сравнение и вычисление площадей. Теорема Пифагора. </w:t>
      </w:r>
      <w:r w:rsidRPr="00883284">
        <w:rPr>
          <w:i/>
          <w:sz w:val="24"/>
          <w:szCs w:val="24"/>
        </w:rPr>
        <w:t>Теорема синусов. Теорема косинусов</w:t>
      </w:r>
      <w:r w:rsidRPr="00883284">
        <w:rPr>
          <w:sz w:val="24"/>
          <w:szCs w:val="24"/>
        </w:rPr>
        <w:t>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b/>
          <w:sz w:val="24"/>
          <w:szCs w:val="24"/>
        </w:rPr>
        <w:t>Расстояния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 xml:space="preserve">Расстояние между точками. Расстояние от точки </w:t>
      </w:r>
      <w:proofErr w:type="gramStart"/>
      <w:r w:rsidRPr="00883284">
        <w:rPr>
          <w:sz w:val="24"/>
          <w:szCs w:val="24"/>
        </w:rPr>
        <w:t>до</w:t>
      </w:r>
      <w:proofErr w:type="gramEnd"/>
      <w:r w:rsidRPr="00883284">
        <w:rPr>
          <w:sz w:val="24"/>
          <w:szCs w:val="24"/>
        </w:rPr>
        <w:t xml:space="preserve"> прямой. </w:t>
      </w:r>
      <w:r w:rsidRPr="00883284">
        <w:rPr>
          <w:i/>
          <w:sz w:val="24"/>
          <w:szCs w:val="24"/>
        </w:rPr>
        <w:t>Расстояние между фигурами</w:t>
      </w:r>
      <w:r w:rsidRPr="00883284">
        <w:rPr>
          <w:sz w:val="24"/>
          <w:szCs w:val="24"/>
        </w:rPr>
        <w:t xml:space="preserve">. </w:t>
      </w:r>
    </w:p>
    <w:p w:rsidR="006C7D8E" w:rsidRPr="00883284" w:rsidRDefault="006C7D8E" w:rsidP="006C7D8E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83284">
        <w:rPr>
          <w:rFonts w:ascii="Times New Roman" w:hAnsi="Times New Roman"/>
          <w:b/>
          <w:i w:val="0"/>
          <w:color w:val="auto"/>
          <w:spacing w:val="0"/>
        </w:rPr>
        <w:t>Геометрические построения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Геометрические построения для иллюстрации свойств геометрических фигур.</w:t>
      </w:r>
    </w:p>
    <w:p w:rsidR="006C7D8E" w:rsidRPr="00883284" w:rsidRDefault="006C7D8E" w:rsidP="006C7D8E">
      <w:pPr>
        <w:ind w:firstLine="709"/>
        <w:jc w:val="both"/>
        <w:rPr>
          <w:i/>
          <w:sz w:val="24"/>
          <w:szCs w:val="24"/>
        </w:rPr>
      </w:pPr>
      <w:r w:rsidRPr="00883284">
        <w:rPr>
          <w:sz w:val="24"/>
          <w:szCs w:val="24"/>
        </w:rPr>
        <w:t xml:space="preserve">Инструменты для построений: циркуль, линейка, угольник. </w:t>
      </w:r>
      <w:r w:rsidRPr="00883284">
        <w:rPr>
          <w:i/>
          <w:sz w:val="24"/>
          <w:szCs w:val="24"/>
        </w:rPr>
        <w:t xml:space="preserve">Простейшие построения циркулем и линейкой: построение биссектрисы угла, перпендикуляра к прямой, угла, равного </w:t>
      </w:r>
      <w:proofErr w:type="gramStart"/>
      <w:r w:rsidRPr="00883284">
        <w:rPr>
          <w:i/>
          <w:sz w:val="24"/>
          <w:szCs w:val="24"/>
        </w:rPr>
        <w:t>данному</w:t>
      </w:r>
      <w:proofErr w:type="gramEnd"/>
      <w:r w:rsidRPr="00883284">
        <w:rPr>
          <w:i/>
          <w:sz w:val="24"/>
          <w:szCs w:val="24"/>
        </w:rPr>
        <w:t xml:space="preserve">, </w:t>
      </w:r>
    </w:p>
    <w:p w:rsidR="006C7D8E" w:rsidRPr="00883284" w:rsidRDefault="006C7D8E" w:rsidP="006C7D8E">
      <w:pPr>
        <w:ind w:firstLine="709"/>
        <w:jc w:val="both"/>
        <w:rPr>
          <w:i/>
          <w:sz w:val="24"/>
          <w:szCs w:val="24"/>
        </w:rPr>
      </w:pPr>
      <w:r w:rsidRPr="00883284">
        <w:rPr>
          <w:i/>
          <w:sz w:val="24"/>
          <w:szCs w:val="24"/>
        </w:rPr>
        <w:t>Построение треугольников по трем сторонам, двум сторонам и углу между ними, стороне и двум прилежащим к ней углам.</w:t>
      </w:r>
    </w:p>
    <w:p w:rsidR="006C7D8E" w:rsidRPr="00883284" w:rsidRDefault="006C7D8E" w:rsidP="006C7D8E">
      <w:pPr>
        <w:ind w:firstLine="709"/>
        <w:jc w:val="both"/>
        <w:rPr>
          <w:i/>
          <w:sz w:val="24"/>
          <w:szCs w:val="24"/>
        </w:rPr>
      </w:pPr>
      <w:r w:rsidRPr="00883284">
        <w:rPr>
          <w:i/>
          <w:sz w:val="24"/>
          <w:szCs w:val="24"/>
        </w:rPr>
        <w:t>Деление отрезка в данном отношении.</w:t>
      </w:r>
    </w:p>
    <w:p w:rsidR="006C7D8E" w:rsidRPr="00883284" w:rsidRDefault="006C7D8E" w:rsidP="006C7D8E">
      <w:pPr>
        <w:pStyle w:val="ac"/>
        <w:spacing w:after="0" w:line="240" w:lineRule="auto"/>
        <w:ind w:firstLine="709"/>
        <w:jc w:val="both"/>
        <w:rPr>
          <w:rFonts w:ascii="Times New Roman" w:hAnsi="Times New Roman"/>
          <w:b/>
          <w:i w:val="0"/>
          <w:color w:val="auto"/>
          <w:spacing w:val="0"/>
        </w:rPr>
      </w:pPr>
      <w:r w:rsidRPr="00883284">
        <w:rPr>
          <w:rFonts w:ascii="Times New Roman" w:hAnsi="Times New Roman"/>
          <w:b/>
          <w:i w:val="0"/>
          <w:color w:val="auto"/>
          <w:spacing w:val="0"/>
        </w:rPr>
        <w:t xml:space="preserve">Геометрические преобразования 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b/>
          <w:bCs/>
          <w:sz w:val="24"/>
          <w:szCs w:val="24"/>
        </w:rPr>
        <w:t>Преобразования</w:t>
      </w:r>
    </w:p>
    <w:p w:rsidR="006C7D8E" w:rsidRPr="00883284" w:rsidRDefault="006C7D8E" w:rsidP="006C7D8E">
      <w:pPr>
        <w:ind w:firstLine="709"/>
        <w:jc w:val="both"/>
        <w:rPr>
          <w:b/>
          <w:bCs/>
          <w:sz w:val="24"/>
          <w:szCs w:val="24"/>
        </w:rPr>
      </w:pPr>
      <w:r w:rsidRPr="00883284">
        <w:rPr>
          <w:sz w:val="24"/>
          <w:szCs w:val="24"/>
        </w:rPr>
        <w:t xml:space="preserve">Понятие преобразования. Представление о </w:t>
      </w:r>
      <w:proofErr w:type="spellStart"/>
      <w:r w:rsidRPr="00883284">
        <w:rPr>
          <w:sz w:val="24"/>
          <w:szCs w:val="24"/>
        </w:rPr>
        <w:t>метапредметном</w:t>
      </w:r>
      <w:proofErr w:type="spellEnd"/>
      <w:r w:rsidRPr="00883284">
        <w:rPr>
          <w:sz w:val="24"/>
          <w:szCs w:val="24"/>
        </w:rPr>
        <w:t xml:space="preserve"> понятии «преобразование». </w:t>
      </w:r>
      <w:r w:rsidRPr="00883284">
        <w:rPr>
          <w:i/>
          <w:sz w:val="24"/>
          <w:szCs w:val="24"/>
        </w:rPr>
        <w:t>Подобие</w:t>
      </w:r>
      <w:r w:rsidRPr="00883284">
        <w:rPr>
          <w:sz w:val="24"/>
          <w:szCs w:val="24"/>
        </w:rPr>
        <w:t>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b/>
          <w:bCs/>
          <w:sz w:val="24"/>
          <w:szCs w:val="24"/>
        </w:rPr>
        <w:t>Движения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Осевая и центральная симметрия</w:t>
      </w:r>
      <w:r w:rsidRPr="00883284">
        <w:rPr>
          <w:i/>
          <w:sz w:val="24"/>
          <w:szCs w:val="24"/>
        </w:rPr>
        <w:t>, поворот и параллельный перенос. Комбинации движений на плоскости и их свойства</w:t>
      </w:r>
      <w:r w:rsidRPr="00883284">
        <w:rPr>
          <w:sz w:val="24"/>
          <w:szCs w:val="24"/>
        </w:rPr>
        <w:t xml:space="preserve">. </w:t>
      </w:r>
    </w:p>
    <w:p w:rsidR="006C7D8E" w:rsidRPr="00883284" w:rsidRDefault="006C7D8E" w:rsidP="00883284">
      <w:pPr>
        <w:jc w:val="both"/>
        <w:rPr>
          <w:sz w:val="24"/>
          <w:szCs w:val="24"/>
        </w:rPr>
      </w:pPr>
      <w:r w:rsidRPr="00883284">
        <w:rPr>
          <w:sz w:val="24"/>
          <w:szCs w:val="24"/>
        </w:rPr>
        <w:t>Возникновение математики как науки, этапы ее развития. Основные разделы математики. Выдающиеся математики и их вклад в развитие науки.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Бесконечность множества простых чисел. Числа и длины отрезков. Рациональные числа. Потребность в иррациональных числах. Школа Пифагора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lastRenderedPageBreak/>
        <w:t xml:space="preserve">Зарождение алгебры в недрах арифметики. </w:t>
      </w:r>
      <w:proofErr w:type="spellStart"/>
      <w:proofErr w:type="gramStart"/>
      <w:r w:rsidRPr="00883284">
        <w:rPr>
          <w:sz w:val="24"/>
          <w:szCs w:val="24"/>
        </w:rPr>
        <w:t>Ал-Хорезми</w:t>
      </w:r>
      <w:proofErr w:type="spellEnd"/>
      <w:proofErr w:type="gramEnd"/>
      <w:r w:rsidRPr="00883284">
        <w:rPr>
          <w:sz w:val="24"/>
          <w:szCs w:val="24"/>
        </w:rPr>
        <w:t xml:space="preserve">. Рождение буквенной символики. П. Ферма, Ф. Виет, Р. Декарт. История вопроса о нахождении формул корней алгебраических уравнений степеней, больших четырех. Н. Тарталья, </w:t>
      </w:r>
      <w:proofErr w:type="gramStart"/>
      <w:r w:rsidRPr="00883284">
        <w:rPr>
          <w:sz w:val="24"/>
          <w:szCs w:val="24"/>
        </w:rPr>
        <w:t>Дж</w:t>
      </w:r>
      <w:proofErr w:type="gramEnd"/>
      <w:r w:rsidRPr="00883284">
        <w:rPr>
          <w:sz w:val="24"/>
          <w:szCs w:val="24"/>
        </w:rPr>
        <w:t xml:space="preserve">. </w:t>
      </w:r>
      <w:proofErr w:type="spellStart"/>
      <w:r w:rsidRPr="00883284">
        <w:rPr>
          <w:sz w:val="24"/>
          <w:szCs w:val="24"/>
        </w:rPr>
        <w:t>Кардано</w:t>
      </w:r>
      <w:proofErr w:type="spellEnd"/>
      <w:r w:rsidRPr="00883284">
        <w:rPr>
          <w:sz w:val="24"/>
          <w:szCs w:val="24"/>
        </w:rPr>
        <w:t>, Н.Х. Абель, Э. Галуа.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Появление метода координат, позволяющего переводить геометрические объекты на язык алгебры. Появление графиков функций. Р. Декарт, П. Ферма. Примеры различных систем координат.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Задача Леонардо Пизанского (Фибоначчи) о кроликах, числа Фибоначчи. Задача о шахматной доске. Сходимость геометрической прогрессии.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Истоки теории вероятностей: страховое дело, азартные игры. П. Ферма, Б.Паскаль, Я. Бернулли, А.Н.Колмогоров.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 xml:space="preserve">От земледелия к геометрии. Пифагор и его школа. Фалес, Архимед. Платон и Аристотель. Построение правильных многоугольников. </w:t>
      </w:r>
      <w:proofErr w:type="spellStart"/>
      <w:r w:rsidRPr="00883284">
        <w:rPr>
          <w:sz w:val="24"/>
          <w:szCs w:val="24"/>
        </w:rPr>
        <w:t>Триссекция</w:t>
      </w:r>
      <w:proofErr w:type="spellEnd"/>
      <w:r w:rsidRPr="00883284">
        <w:rPr>
          <w:sz w:val="24"/>
          <w:szCs w:val="24"/>
        </w:rPr>
        <w:t xml:space="preserve"> угла. Квадратура круга. Удвоение куба. История числа π. Золотое сечение. «Начала» Евклида. Л Эйлер, Н.И.Лобачевский. История пятого постулата.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>Геометрия и искусство. Геометрические закономерности окружающего мира.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 xml:space="preserve">Астрономия и геометрия. Что и как узнали Анаксагор, Эратосфен и Аристарх о размерах Луны, Земли и Солнца. Расстояния от Земли до Луны и Солнца. Измерение расстояния от Земли до Марса. 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 xml:space="preserve">Роль российских ученых в развитии математики: Л. Эйлер. Н.И. Лобачевский, П.Л.Чебышев, С. Ковалевская, А.Н. Колмогоров. </w:t>
      </w:r>
    </w:p>
    <w:p w:rsidR="006C7D8E" w:rsidRPr="00883284" w:rsidRDefault="006C7D8E" w:rsidP="006C7D8E">
      <w:pPr>
        <w:ind w:firstLine="709"/>
        <w:jc w:val="both"/>
        <w:rPr>
          <w:sz w:val="24"/>
          <w:szCs w:val="24"/>
        </w:rPr>
      </w:pPr>
      <w:r w:rsidRPr="00883284">
        <w:rPr>
          <w:sz w:val="24"/>
          <w:szCs w:val="24"/>
        </w:rPr>
        <w:t xml:space="preserve">Математика в развитии России: Петр </w:t>
      </w:r>
      <w:r w:rsidRPr="00883284">
        <w:rPr>
          <w:sz w:val="24"/>
          <w:szCs w:val="24"/>
          <w:lang w:val="en-US"/>
        </w:rPr>
        <w:t>I</w:t>
      </w:r>
      <w:r w:rsidRPr="00883284">
        <w:rPr>
          <w:sz w:val="24"/>
          <w:szCs w:val="24"/>
        </w:rPr>
        <w:t xml:space="preserve">, школа математических и </w:t>
      </w:r>
      <w:proofErr w:type="spellStart"/>
      <w:r w:rsidRPr="00883284">
        <w:rPr>
          <w:sz w:val="24"/>
          <w:szCs w:val="24"/>
        </w:rPr>
        <w:t>навигацких</w:t>
      </w:r>
      <w:proofErr w:type="spellEnd"/>
      <w:r w:rsidRPr="00883284">
        <w:rPr>
          <w:sz w:val="24"/>
          <w:szCs w:val="24"/>
        </w:rPr>
        <w:t xml:space="preserve"> наук, развитие российского флота, А.Н. Крылов. Космическая программа и М.В. Келдыш.</w:t>
      </w:r>
    </w:p>
    <w:p w:rsidR="006C7D8E" w:rsidRPr="00883284" w:rsidRDefault="006C7D8E" w:rsidP="006C7D8E">
      <w:pPr>
        <w:widowControl/>
        <w:tabs>
          <w:tab w:val="left" w:pos="1560"/>
        </w:tabs>
        <w:autoSpaceDE/>
        <w:autoSpaceDN/>
        <w:adjustRightInd/>
        <w:jc w:val="both"/>
        <w:rPr>
          <w:sz w:val="24"/>
          <w:szCs w:val="24"/>
        </w:rPr>
      </w:pPr>
    </w:p>
    <w:p w:rsidR="00883284" w:rsidRPr="00883284" w:rsidRDefault="006C7D8E" w:rsidP="006C7D8E">
      <w:pPr>
        <w:rPr>
          <w:b/>
          <w:sz w:val="32"/>
          <w:szCs w:val="32"/>
        </w:rPr>
      </w:pPr>
      <w:r w:rsidRPr="00883284">
        <w:rPr>
          <w:b/>
          <w:color w:val="000000"/>
          <w:sz w:val="32"/>
          <w:szCs w:val="32"/>
        </w:rPr>
        <w:t>Тематическое планирование.</w:t>
      </w:r>
    </w:p>
    <w:p w:rsidR="006C7D8E" w:rsidRPr="00883284" w:rsidRDefault="006C7D8E" w:rsidP="006C7D8E">
      <w:pPr>
        <w:rPr>
          <w:b/>
          <w:sz w:val="24"/>
          <w:szCs w:val="24"/>
        </w:rPr>
      </w:pPr>
      <w:r w:rsidRPr="00883284">
        <w:rPr>
          <w:b/>
          <w:sz w:val="24"/>
          <w:szCs w:val="24"/>
        </w:rPr>
        <w:t xml:space="preserve">7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5347"/>
        <w:gridCol w:w="2410"/>
      </w:tblGrid>
      <w:tr w:rsidR="006C7D8E" w:rsidRPr="00883284" w:rsidTr="006C7D8E">
        <w:tc>
          <w:tcPr>
            <w:tcW w:w="998" w:type="dxa"/>
          </w:tcPr>
          <w:p w:rsidR="006C7D8E" w:rsidRPr="00883284" w:rsidRDefault="006C7D8E" w:rsidP="0095319E">
            <w:pPr>
              <w:shd w:val="clear" w:color="auto" w:fill="FFFFFF"/>
              <w:ind w:left="86" w:right="77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883284">
              <w:rPr>
                <w:color w:val="000000"/>
                <w:spacing w:val="-3"/>
                <w:sz w:val="24"/>
                <w:szCs w:val="24"/>
              </w:rPr>
              <w:t>пара</w:t>
            </w:r>
            <w:r w:rsidRPr="00883284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5347" w:type="dxa"/>
          </w:tcPr>
          <w:p w:rsidR="006C7D8E" w:rsidRPr="00883284" w:rsidRDefault="006C7D8E" w:rsidP="0095319E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2410" w:type="dxa"/>
          </w:tcPr>
          <w:p w:rsidR="006C7D8E" w:rsidRPr="00883284" w:rsidRDefault="006C7D8E" w:rsidP="0095319E">
            <w:pPr>
              <w:shd w:val="clear" w:color="auto" w:fill="FFFFFF"/>
              <w:ind w:left="62" w:right="72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>Коли</w:t>
            </w:r>
            <w:r w:rsidRPr="0088328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</w:tr>
      <w:tr w:rsidR="006C7D8E" w:rsidRPr="00883284" w:rsidTr="006C7D8E">
        <w:tc>
          <w:tcPr>
            <w:tcW w:w="6345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67" w:right="72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>. Начальные геометрические сведения</w:t>
            </w:r>
          </w:p>
        </w:tc>
        <w:tc>
          <w:tcPr>
            <w:tcW w:w="2410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7D8E" w:rsidRPr="00883284" w:rsidTr="006C7D8E">
        <w:tc>
          <w:tcPr>
            <w:tcW w:w="998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1, 2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4, 5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347" w:type="dxa"/>
          </w:tcPr>
          <w:p w:rsidR="006C7D8E" w:rsidRPr="00883284" w:rsidRDefault="006C7D8E" w:rsidP="0095319E">
            <w:pPr>
              <w:shd w:val="clear" w:color="auto" w:fill="FFFFFF"/>
              <w:ind w:left="53" w:right="67" w:hanging="5"/>
              <w:rPr>
                <w:color w:val="000000"/>
                <w:spacing w:val="4"/>
                <w:sz w:val="24"/>
                <w:szCs w:val="24"/>
              </w:rPr>
            </w:pPr>
            <w:proofErr w:type="gramStart"/>
            <w:r w:rsidRPr="00883284">
              <w:rPr>
                <w:color w:val="000000"/>
                <w:spacing w:val="4"/>
                <w:sz w:val="24"/>
                <w:szCs w:val="24"/>
              </w:rPr>
              <w:t>Прямая</w:t>
            </w:r>
            <w:proofErr w:type="gramEnd"/>
            <w:r w:rsidRPr="00883284">
              <w:rPr>
                <w:color w:val="000000"/>
                <w:spacing w:val="4"/>
                <w:sz w:val="24"/>
                <w:szCs w:val="24"/>
              </w:rPr>
              <w:t xml:space="preserve"> и отрезок. Луч и угол </w:t>
            </w:r>
          </w:p>
          <w:p w:rsidR="006C7D8E" w:rsidRPr="00883284" w:rsidRDefault="006C7D8E" w:rsidP="0095319E">
            <w:pPr>
              <w:shd w:val="clear" w:color="auto" w:fill="FFFFFF"/>
              <w:ind w:left="53" w:right="67" w:hanging="5"/>
              <w:rPr>
                <w:color w:val="000000"/>
                <w:spacing w:val="2"/>
                <w:sz w:val="24"/>
                <w:szCs w:val="24"/>
              </w:rPr>
            </w:pPr>
            <w:r w:rsidRPr="00883284">
              <w:rPr>
                <w:color w:val="000000"/>
                <w:spacing w:val="2"/>
                <w:sz w:val="24"/>
                <w:szCs w:val="24"/>
              </w:rPr>
              <w:t xml:space="preserve">Сравнение отрезков и углов </w:t>
            </w:r>
          </w:p>
          <w:p w:rsidR="006C7D8E" w:rsidRPr="00883284" w:rsidRDefault="006C7D8E" w:rsidP="0095319E">
            <w:pPr>
              <w:shd w:val="clear" w:color="auto" w:fill="FFFFFF"/>
              <w:ind w:left="53" w:right="67" w:hanging="5"/>
              <w:rPr>
                <w:color w:val="000000"/>
                <w:spacing w:val="-4"/>
                <w:sz w:val="24"/>
                <w:szCs w:val="24"/>
              </w:rPr>
            </w:pPr>
            <w:r w:rsidRPr="00883284">
              <w:rPr>
                <w:color w:val="000000"/>
                <w:spacing w:val="1"/>
                <w:sz w:val="24"/>
                <w:szCs w:val="24"/>
              </w:rPr>
              <w:t xml:space="preserve">Измерение отрезков. Измерение </w:t>
            </w:r>
            <w:r w:rsidRPr="00883284">
              <w:rPr>
                <w:color w:val="000000"/>
                <w:spacing w:val="-4"/>
                <w:sz w:val="24"/>
                <w:szCs w:val="24"/>
              </w:rPr>
              <w:t xml:space="preserve">углов </w:t>
            </w:r>
          </w:p>
          <w:p w:rsidR="006C7D8E" w:rsidRPr="00883284" w:rsidRDefault="006C7D8E" w:rsidP="0095319E">
            <w:pPr>
              <w:shd w:val="clear" w:color="auto" w:fill="FFFFFF"/>
              <w:ind w:left="53" w:right="67" w:hanging="5"/>
              <w:rPr>
                <w:color w:val="000000"/>
                <w:spacing w:val="-4"/>
                <w:sz w:val="24"/>
                <w:szCs w:val="24"/>
              </w:rPr>
            </w:pPr>
            <w:r w:rsidRPr="00883284">
              <w:rPr>
                <w:color w:val="000000"/>
                <w:spacing w:val="-4"/>
                <w:sz w:val="24"/>
                <w:szCs w:val="24"/>
              </w:rPr>
              <w:t>Смежные и вертикальные углы</w:t>
            </w:r>
          </w:p>
          <w:p w:rsidR="006C7D8E" w:rsidRPr="00883284" w:rsidRDefault="006C7D8E" w:rsidP="0095319E">
            <w:pPr>
              <w:shd w:val="clear" w:color="auto" w:fill="FFFFFF"/>
              <w:ind w:left="53" w:right="67" w:hanging="5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Перпендикулярные прямые </w:t>
            </w:r>
          </w:p>
          <w:p w:rsidR="006C7D8E" w:rsidRPr="00883284" w:rsidRDefault="006C7D8E" w:rsidP="0095319E">
            <w:pPr>
              <w:shd w:val="clear" w:color="auto" w:fill="FFFFFF"/>
              <w:ind w:left="53" w:right="67" w:hanging="5"/>
              <w:rPr>
                <w:color w:val="000000"/>
                <w:spacing w:val="-1"/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>Решение задач</w:t>
            </w:r>
          </w:p>
          <w:p w:rsidR="006C7D8E" w:rsidRPr="00883284" w:rsidRDefault="006C7D8E" w:rsidP="0095319E">
            <w:pPr>
              <w:shd w:val="clear" w:color="auto" w:fill="FFFFFF"/>
              <w:ind w:left="53" w:right="67" w:hanging="5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3284">
              <w:rPr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2410" w:type="dxa"/>
          </w:tcPr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2 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3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1 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7D8E" w:rsidRPr="00883284" w:rsidTr="006C7D8E">
        <w:tc>
          <w:tcPr>
            <w:tcW w:w="6345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II. 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>Треугольники</w:t>
            </w:r>
          </w:p>
        </w:tc>
        <w:tc>
          <w:tcPr>
            <w:tcW w:w="2410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6C7D8E" w:rsidRPr="00883284" w:rsidTr="006C7D8E">
        <w:tc>
          <w:tcPr>
            <w:tcW w:w="998" w:type="dxa"/>
          </w:tcPr>
          <w:p w:rsidR="006C7D8E" w:rsidRPr="00883284" w:rsidRDefault="006C7D8E" w:rsidP="0095319E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1 </w:t>
            </w:r>
          </w:p>
          <w:p w:rsidR="006C7D8E" w:rsidRPr="00883284" w:rsidRDefault="006C7D8E" w:rsidP="0095319E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ind w:left="341" w:right="326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 3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4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5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6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7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color w:val="000000"/>
                <w:spacing w:val="4"/>
                <w:sz w:val="24"/>
                <w:szCs w:val="24"/>
              </w:rPr>
            </w:pPr>
            <w:r w:rsidRPr="00883284">
              <w:rPr>
                <w:color w:val="000000"/>
                <w:spacing w:val="4"/>
                <w:sz w:val="24"/>
                <w:szCs w:val="24"/>
              </w:rPr>
              <w:lastRenderedPageBreak/>
              <w:t>Треугольник</w:t>
            </w:r>
          </w:p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pacing w:val="4"/>
                <w:sz w:val="24"/>
                <w:szCs w:val="24"/>
              </w:rPr>
              <w:t>Первый признак равенства треу</w:t>
            </w:r>
            <w:r w:rsidRPr="00883284">
              <w:rPr>
                <w:color w:val="000000"/>
                <w:sz w:val="24"/>
                <w:szCs w:val="24"/>
              </w:rPr>
              <w:t xml:space="preserve">гольников </w:t>
            </w:r>
          </w:p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color w:val="000000"/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 xml:space="preserve">Перпендикуляр </w:t>
            </w:r>
            <w:proofErr w:type="gramStart"/>
            <w:r w:rsidRPr="00883284">
              <w:rPr>
                <w:sz w:val="24"/>
                <w:szCs w:val="24"/>
              </w:rPr>
              <w:t>к</w:t>
            </w:r>
            <w:proofErr w:type="gramEnd"/>
            <w:r w:rsidRPr="00883284">
              <w:rPr>
                <w:sz w:val="24"/>
                <w:szCs w:val="24"/>
              </w:rPr>
              <w:t xml:space="preserve"> прямой</w:t>
            </w:r>
            <w:r w:rsidRPr="00883284">
              <w:rPr>
                <w:color w:val="000000"/>
                <w:spacing w:val="1"/>
                <w:sz w:val="24"/>
                <w:szCs w:val="24"/>
              </w:rPr>
              <w:t xml:space="preserve"> Медианы, биссектрисы и высоты </w:t>
            </w:r>
            <w:r w:rsidRPr="00883284">
              <w:rPr>
                <w:color w:val="000000"/>
                <w:sz w:val="24"/>
                <w:szCs w:val="24"/>
              </w:rPr>
              <w:t>треугольника</w:t>
            </w:r>
          </w:p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color w:val="000000"/>
                <w:spacing w:val="10"/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Свойства равнобедренного треугольника</w:t>
            </w:r>
            <w:r w:rsidRPr="00883284">
              <w:rPr>
                <w:color w:val="000000"/>
                <w:sz w:val="24"/>
                <w:szCs w:val="24"/>
              </w:rPr>
              <w:t xml:space="preserve"> </w:t>
            </w:r>
          </w:p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pacing w:val="10"/>
                <w:sz w:val="24"/>
                <w:szCs w:val="24"/>
              </w:rPr>
              <w:t>Второй и третий признаки ра</w:t>
            </w:r>
            <w:r w:rsidRPr="00883284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883284">
              <w:rPr>
                <w:color w:val="000000"/>
                <w:sz w:val="24"/>
                <w:szCs w:val="24"/>
              </w:rPr>
              <w:t xml:space="preserve">венства треугольников </w:t>
            </w:r>
          </w:p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color w:val="000000"/>
                <w:spacing w:val="2"/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Окружность</w:t>
            </w:r>
            <w:r w:rsidRPr="00883284">
              <w:rPr>
                <w:color w:val="000000"/>
                <w:spacing w:val="2"/>
                <w:sz w:val="24"/>
                <w:szCs w:val="24"/>
              </w:rPr>
              <w:t xml:space="preserve"> </w:t>
            </w:r>
          </w:p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color w:val="000000"/>
                <w:spacing w:val="2"/>
                <w:sz w:val="24"/>
                <w:szCs w:val="24"/>
              </w:rPr>
            </w:pPr>
            <w:r w:rsidRPr="00883284">
              <w:rPr>
                <w:color w:val="000000"/>
                <w:spacing w:val="2"/>
                <w:sz w:val="24"/>
                <w:szCs w:val="24"/>
              </w:rPr>
              <w:t>Задачи на построение</w:t>
            </w:r>
          </w:p>
          <w:p w:rsidR="006C7D8E" w:rsidRPr="00883284" w:rsidRDefault="006C7D8E" w:rsidP="0095319E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2"/>
                <w:sz w:val="24"/>
                <w:szCs w:val="24"/>
              </w:rPr>
              <w:t>Решение задач</w:t>
            </w:r>
          </w:p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lastRenderedPageBreak/>
              <w:t xml:space="preserve">Контрольная работа </w:t>
            </w:r>
          </w:p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№ 2</w:t>
            </w:r>
          </w:p>
        </w:tc>
        <w:tc>
          <w:tcPr>
            <w:tcW w:w="2410" w:type="dxa"/>
          </w:tcPr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lastRenderedPageBreak/>
              <w:t xml:space="preserve">2 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4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3 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rPr>
                <w:sz w:val="24"/>
                <w:szCs w:val="24"/>
              </w:rPr>
            </w:pPr>
          </w:p>
        </w:tc>
      </w:tr>
      <w:tr w:rsidR="006C7D8E" w:rsidRPr="00883284" w:rsidTr="006C7D8E">
        <w:tc>
          <w:tcPr>
            <w:tcW w:w="6345" w:type="dxa"/>
            <w:gridSpan w:val="2"/>
          </w:tcPr>
          <w:p w:rsidR="006C7D8E" w:rsidRPr="00883284" w:rsidRDefault="006C7D8E" w:rsidP="0095319E">
            <w:pPr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III. 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>Параллельные прямые</w:t>
            </w:r>
          </w:p>
        </w:tc>
        <w:tc>
          <w:tcPr>
            <w:tcW w:w="2410" w:type="dxa"/>
          </w:tcPr>
          <w:p w:rsidR="006C7D8E" w:rsidRPr="00883284" w:rsidRDefault="006C7D8E" w:rsidP="0095319E">
            <w:pPr>
              <w:jc w:val="center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13</w:t>
            </w:r>
          </w:p>
        </w:tc>
      </w:tr>
      <w:tr w:rsidR="006C7D8E" w:rsidRPr="00883284" w:rsidTr="006C7D8E">
        <w:tc>
          <w:tcPr>
            <w:tcW w:w="998" w:type="dxa"/>
          </w:tcPr>
          <w:p w:rsidR="006C7D8E" w:rsidRPr="00883284" w:rsidRDefault="006C7D8E" w:rsidP="0095319E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1 </w:t>
            </w:r>
          </w:p>
          <w:p w:rsidR="006C7D8E" w:rsidRPr="00883284" w:rsidRDefault="006C7D8E" w:rsidP="0095319E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3</w:t>
            </w:r>
          </w:p>
          <w:p w:rsidR="006C7D8E" w:rsidRPr="00883284" w:rsidRDefault="006C7D8E" w:rsidP="0095319E">
            <w:pPr>
              <w:shd w:val="clear" w:color="auto" w:fill="FFFFFF"/>
              <w:ind w:left="341" w:right="326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41" w:right="326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 </w:t>
            </w:r>
          </w:p>
          <w:p w:rsidR="006C7D8E" w:rsidRPr="00883284" w:rsidRDefault="006C7D8E" w:rsidP="0095319E">
            <w:pPr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C7D8E" w:rsidRPr="00883284" w:rsidRDefault="006C7D8E" w:rsidP="0095319E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Параллельные прямые</w:t>
            </w:r>
            <w:r w:rsidRPr="00883284">
              <w:rPr>
                <w:color w:val="000000"/>
                <w:spacing w:val="4"/>
                <w:sz w:val="24"/>
                <w:szCs w:val="24"/>
              </w:rPr>
              <w:t xml:space="preserve"> Признаки  параллельности двух </w:t>
            </w:r>
            <w:r w:rsidRPr="00883284">
              <w:rPr>
                <w:color w:val="000000"/>
                <w:spacing w:val="-4"/>
                <w:sz w:val="24"/>
                <w:szCs w:val="24"/>
              </w:rPr>
              <w:t>прямых</w:t>
            </w:r>
          </w:p>
          <w:p w:rsidR="006C7D8E" w:rsidRPr="00883284" w:rsidRDefault="006C7D8E" w:rsidP="0095319E">
            <w:pPr>
              <w:shd w:val="clear" w:color="auto" w:fill="FFFFFF"/>
              <w:ind w:left="53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 xml:space="preserve">Аксиома </w:t>
            </w:r>
            <w:proofErr w:type="gramStart"/>
            <w:r w:rsidRPr="00883284">
              <w:rPr>
                <w:color w:val="000000"/>
                <w:spacing w:val="-1"/>
                <w:sz w:val="24"/>
                <w:szCs w:val="24"/>
              </w:rPr>
              <w:t>параллельных</w:t>
            </w:r>
            <w:proofErr w:type="gramEnd"/>
            <w:r w:rsidRPr="00883284">
              <w:rPr>
                <w:color w:val="000000"/>
                <w:spacing w:val="-1"/>
                <w:sz w:val="24"/>
                <w:szCs w:val="24"/>
              </w:rPr>
              <w:t xml:space="preserve"> прямых</w:t>
            </w:r>
          </w:p>
          <w:p w:rsidR="006C7D8E" w:rsidRPr="00883284" w:rsidRDefault="006C7D8E" w:rsidP="0095319E">
            <w:pPr>
              <w:shd w:val="clear" w:color="auto" w:fill="FFFFFF"/>
              <w:ind w:left="62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2"/>
                <w:sz w:val="24"/>
                <w:szCs w:val="24"/>
              </w:rPr>
              <w:t>Решение задач</w:t>
            </w:r>
          </w:p>
          <w:p w:rsidR="006C7D8E" w:rsidRPr="00883284" w:rsidRDefault="006C7D8E" w:rsidP="0095319E">
            <w:pPr>
              <w:shd w:val="clear" w:color="auto" w:fill="FFFFFF"/>
              <w:ind w:left="67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2410" w:type="dxa"/>
          </w:tcPr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3</w:t>
            </w:r>
          </w:p>
          <w:p w:rsidR="006C7D8E" w:rsidRPr="00883284" w:rsidRDefault="006C7D8E" w:rsidP="009531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5</w:t>
            </w:r>
          </w:p>
          <w:p w:rsidR="006C7D8E" w:rsidRPr="00883284" w:rsidRDefault="006C7D8E" w:rsidP="0095319E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jc w:val="center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3</w:t>
            </w:r>
          </w:p>
          <w:p w:rsidR="006C7D8E" w:rsidRPr="00883284" w:rsidRDefault="006C7D8E" w:rsidP="0095319E">
            <w:pPr>
              <w:jc w:val="center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1</w:t>
            </w:r>
          </w:p>
        </w:tc>
      </w:tr>
      <w:tr w:rsidR="006C7D8E" w:rsidRPr="00883284" w:rsidTr="006C7D8E">
        <w:tc>
          <w:tcPr>
            <w:tcW w:w="6345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86" w:right="72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>. Соотношения между сторо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883284">
              <w:rPr>
                <w:b/>
                <w:bCs/>
                <w:color w:val="000000"/>
                <w:spacing w:val="4"/>
                <w:sz w:val="24"/>
                <w:szCs w:val="24"/>
              </w:rPr>
              <w:t>нами и углами треугольника</w:t>
            </w:r>
          </w:p>
        </w:tc>
        <w:tc>
          <w:tcPr>
            <w:tcW w:w="2410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18</w:t>
            </w:r>
          </w:p>
        </w:tc>
      </w:tr>
      <w:tr w:rsidR="006C7D8E" w:rsidRPr="00883284" w:rsidTr="006C7D8E">
        <w:tc>
          <w:tcPr>
            <w:tcW w:w="998" w:type="dxa"/>
          </w:tcPr>
          <w:p w:rsidR="006C7D8E" w:rsidRPr="00883284" w:rsidRDefault="006C7D8E" w:rsidP="0095319E">
            <w:pPr>
              <w:shd w:val="clear" w:color="auto" w:fill="FFFFFF"/>
              <w:ind w:left="341" w:right="331"/>
              <w:jc w:val="center"/>
              <w:rPr>
                <w:sz w:val="24"/>
                <w:szCs w:val="24"/>
              </w:rPr>
            </w:pPr>
            <w:r w:rsidRPr="00883284">
              <w:rPr>
                <w:bCs/>
                <w:color w:val="000000"/>
                <w:sz w:val="24"/>
                <w:szCs w:val="24"/>
              </w:rPr>
              <w:t>1 2</w:t>
            </w:r>
          </w:p>
          <w:p w:rsidR="006C7D8E" w:rsidRPr="00883284" w:rsidRDefault="006C7D8E" w:rsidP="0095319E">
            <w:pPr>
              <w:shd w:val="clear" w:color="auto" w:fill="FFFFFF"/>
              <w:ind w:left="341" w:right="331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41" w:right="331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41" w:right="331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41" w:right="331"/>
              <w:jc w:val="center"/>
              <w:rPr>
                <w:bCs/>
                <w:color w:val="000000"/>
                <w:sz w:val="24"/>
                <w:szCs w:val="24"/>
              </w:rPr>
            </w:pPr>
            <w:r w:rsidRPr="00883284">
              <w:rPr>
                <w:bCs/>
                <w:color w:val="000000"/>
                <w:sz w:val="24"/>
                <w:szCs w:val="24"/>
              </w:rPr>
              <w:t xml:space="preserve">3 </w:t>
            </w:r>
          </w:p>
          <w:p w:rsidR="006C7D8E" w:rsidRPr="00883284" w:rsidRDefault="006C7D8E" w:rsidP="0095319E">
            <w:pPr>
              <w:shd w:val="clear" w:color="auto" w:fill="FFFFFF"/>
              <w:ind w:left="341" w:right="331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41" w:right="331"/>
              <w:jc w:val="center"/>
              <w:rPr>
                <w:sz w:val="24"/>
                <w:szCs w:val="24"/>
              </w:rPr>
            </w:pPr>
            <w:r w:rsidRPr="00883284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347" w:type="dxa"/>
          </w:tcPr>
          <w:p w:rsidR="006C7D8E" w:rsidRPr="00883284" w:rsidRDefault="006C7D8E" w:rsidP="0095319E">
            <w:pPr>
              <w:shd w:val="clear" w:color="auto" w:fill="FFFFFF"/>
              <w:ind w:left="58" w:right="67" w:hanging="5"/>
              <w:rPr>
                <w:color w:val="000000"/>
                <w:spacing w:val="2"/>
                <w:sz w:val="24"/>
                <w:szCs w:val="24"/>
              </w:rPr>
            </w:pPr>
            <w:r w:rsidRPr="00883284">
              <w:rPr>
                <w:color w:val="000000"/>
                <w:spacing w:val="1"/>
                <w:sz w:val="24"/>
                <w:szCs w:val="24"/>
              </w:rPr>
              <w:t xml:space="preserve">Сумма углов треугольника </w:t>
            </w:r>
            <w:r w:rsidRPr="00883284">
              <w:rPr>
                <w:color w:val="000000"/>
                <w:spacing w:val="4"/>
                <w:sz w:val="24"/>
                <w:szCs w:val="24"/>
              </w:rPr>
              <w:t xml:space="preserve">Соотношения между сторонами </w:t>
            </w:r>
            <w:r w:rsidRPr="00883284">
              <w:rPr>
                <w:color w:val="000000"/>
                <w:spacing w:val="2"/>
                <w:sz w:val="24"/>
                <w:szCs w:val="24"/>
              </w:rPr>
              <w:t xml:space="preserve">и углами треугольника </w:t>
            </w:r>
          </w:p>
          <w:p w:rsidR="006C7D8E" w:rsidRPr="00883284" w:rsidRDefault="006C7D8E" w:rsidP="0095319E">
            <w:pPr>
              <w:shd w:val="clear" w:color="auto" w:fill="FFFFFF"/>
              <w:ind w:left="58" w:right="67" w:hanging="5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Контрольная работа № 4 Прямоугольные треугольники </w:t>
            </w:r>
          </w:p>
          <w:p w:rsidR="006C7D8E" w:rsidRPr="00883284" w:rsidRDefault="006C7D8E" w:rsidP="0095319E">
            <w:pPr>
              <w:shd w:val="clear" w:color="auto" w:fill="FFFFFF"/>
              <w:ind w:left="58" w:right="67" w:hanging="5"/>
              <w:rPr>
                <w:color w:val="000000"/>
                <w:spacing w:val="1"/>
                <w:sz w:val="24"/>
                <w:szCs w:val="24"/>
              </w:rPr>
            </w:pPr>
            <w:r w:rsidRPr="00883284">
              <w:rPr>
                <w:color w:val="000000"/>
                <w:spacing w:val="3"/>
                <w:sz w:val="24"/>
                <w:szCs w:val="24"/>
              </w:rPr>
              <w:t xml:space="preserve">Построение    треугольника    по </w:t>
            </w:r>
            <w:r w:rsidRPr="00883284">
              <w:rPr>
                <w:color w:val="000000"/>
                <w:spacing w:val="1"/>
                <w:sz w:val="24"/>
                <w:szCs w:val="24"/>
              </w:rPr>
              <w:t xml:space="preserve">трём элементам </w:t>
            </w:r>
          </w:p>
          <w:p w:rsidR="006C7D8E" w:rsidRPr="00883284" w:rsidRDefault="006C7D8E" w:rsidP="0095319E">
            <w:pPr>
              <w:shd w:val="clear" w:color="auto" w:fill="FFFFFF"/>
              <w:ind w:left="58" w:right="67" w:hanging="5"/>
              <w:rPr>
                <w:color w:val="000000"/>
                <w:spacing w:val="-1"/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>Решение задач</w:t>
            </w:r>
          </w:p>
          <w:p w:rsidR="006C7D8E" w:rsidRPr="00883284" w:rsidRDefault="006C7D8E" w:rsidP="0095319E">
            <w:pPr>
              <w:shd w:val="clear" w:color="auto" w:fill="FFFFFF"/>
              <w:ind w:left="58" w:right="67" w:hanging="5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3284">
              <w:rPr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2410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3</w:t>
            </w:r>
          </w:p>
          <w:p w:rsidR="006C7D8E" w:rsidRPr="00883284" w:rsidRDefault="006C7D8E" w:rsidP="0095319E">
            <w:pPr>
              <w:shd w:val="clear" w:color="auto" w:fill="FFFFFF"/>
              <w:ind w:left="331" w:right="346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1 4</w:t>
            </w:r>
          </w:p>
          <w:p w:rsidR="006C7D8E" w:rsidRPr="00883284" w:rsidRDefault="006C7D8E" w:rsidP="0095319E">
            <w:pPr>
              <w:shd w:val="clear" w:color="auto" w:fill="FFFFFF"/>
              <w:ind w:left="331" w:right="346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1" w:right="346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1" w:right="346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1" w:right="346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4 3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7D8E" w:rsidRPr="00883284" w:rsidTr="006C7D8E">
        <w:tc>
          <w:tcPr>
            <w:tcW w:w="998" w:type="dxa"/>
          </w:tcPr>
          <w:p w:rsidR="006C7D8E" w:rsidRPr="00883284" w:rsidRDefault="006C7D8E" w:rsidP="0095319E">
            <w:pPr>
              <w:rPr>
                <w:sz w:val="24"/>
                <w:szCs w:val="24"/>
              </w:rPr>
            </w:pPr>
          </w:p>
        </w:tc>
        <w:tc>
          <w:tcPr>
            <w:tcW w:w="5347" w:type="dxa"/>
          </w:tcPr>
          <w:p w:rsidR="006C7D8E" w:rsidRPr="00883284" w:rsidRDefault="006C7D8E" w:rsidP="0095319E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pacing w:val="4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2410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12</w:t>
            </w:r>
          </w:p>
        </w:tc>
      </w:tr>
    </w:tbl>
    <w:p w:rsidR="006C7D8E" w:rsidRPr="00883284" w:rsidRDefault="006C7D8E" w:rsidP="006C7D8E">
      <w:pPr>
        <w:rPr>
          <w:b/>
          <w:sz w:val="24"/>
          <w:szCs w:val="24"/>
        </w:rPr>
      </w:pPr>
      <w:r w:rsidRPr="00883284">
        <w:rPr>
          <w:b/>
          <w:sz w:val="24"/>
          <w:szCs w:val="24"/>
        </w:rPr>
        <w:t xml:space="preserve">8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6052"/>
        <w:gridCol w:w="1701"/>
      </w:tblGrid>
      <w:tr w:rsidR="006C7D8E" w:rsidRPr="00883284" w:rsidTr="006C7D8E">
        <w:tc>
          <w:tcPr>
            <w:tcW w:w="1002" w:type="dxa"/>
          </w:tcPr>
          <w:p w:rsidR="006C7D8E" w:rsidRPr="00883284" w:rsidRDefault="006C7D8E" w:rsidP="0095319E">
            <w:pPr>
              <w:shd w:val="clear" w:color="auto" w:fill="FFFFFF"/>
              <w:ind w:left="86" w:right="77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883284">
              <w:rPr>
                <w:color w:val="000000"/>
                <w:spacing w:val="-3"/>
                <w:sz w:val="24"/>
                <w:szCs w:val="24"/>
              </w:rPr>
              <w:t>пара</w:t>
            </w:r>
            <w:r w:rsidRPr="00883284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6052" w:type="dxa"/>
          </w:tcPr>
          <w:p w:rsidR="006C7D8E" w:rsidRPr="00883284" w:rsidRDefault="006C7D8E" w:rsidP="0095319E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701" w:type="dxa"/>
          </w:tcPr>
          <w:p w:rsidR="006C7D8E" w:rsidRPr="00883284" w:rsidRDefault="006C7D8E" w:rsidP="0095319E">
            <w:pPr>
              <w:shd w:val="clear" w:color="auto" w:fill="FFFFFF"/>
              <w:ind w:left="62" w:right="72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>Коли</w:t>
            </w:r>
            <w:r w:rsidRPr="0088328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</w:tr>
      <w:tr w:rsidR="006C7D8E" w:rsidRPr="00883284" w:rsidTr="006C7D8E">
        <w:tc>
          <w:tcPr>
            <w:tcW w:w="7054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V. 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>Четырёхугольники</w:t>
            </w:r>
          </w:p>
        </w:tc>
        <w:tc>
          <w:tcPr>
            <w:tcW w:w="1701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6C7D8E" w:rsidRPr="00883284" w:rsidTr="006C7D8E">
        <w:tc>
          <w:tcPr>
            <w:tcW w:w="1002" w:type="dxa"/>
          </w:tcPr>
          <w:p w:rsidR="006C7D8E" w:rsidRPr="00883284" w:rsidRDefault="006C7D8E" w:rsidP="0095319E">
            <w:pPr>
              <w:shd w:val="clear" w:color="auto" w:fill="FFFFFF"/>
              <w:ind w:left="350" w:right="336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1 2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052" w:type="dxa"/>
          </w:tcPr>
          <w:p w:rsidR="006C7D8E" w:rsidRPr="00883284" w:rsidRDefault="006C7D8E" w:rsidP="0095319E">
            <w:pPr>
              <w:shd w:val="clear" w:color="auto" w:fill="FFFFFF"/>
              <w:ind w:left="67" w:right="274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Многоугольники Параллелограмм и трапеция</w:t>
            </w:r>
          </w:p>
          <w:p w:rsidR="006C7D8E" w:rsidRPr="00883284" w:rsidRDefault="006C7D8E" w:rsidP="0095319E">
            <w:pPr>
              <w:shd w:val="clear" w:color="auto" w:fill="FFFFFF"/>
              <w:ind w:left="67" w:right="274"/>
              <w:rPr>
                <w:color w:val="000000"/>
                <w:spacing w:val="1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 </w:t>
            </w:r>
            <w:r w:rsidRPr="00883284">
              <w:rPr>
                <w:color w:val="000000"/>
                <w:spacing w:val="1"/>
                <w:sz w:val="24"/>
                <w:szCs w:val="24"/>
              </w:rPr>
              <w:t xml:space="preserve">Прямоугольник, ромб, квадрат </w:t>
            </w:r>
          </w:p>
          <w:p w:rsidR="006C7D8E" w:rsidRPr="00883284" w:rsidRDefault="006C7D8E" w:rsidP="0095319E">
            <w:pPr>
              <w:shd w:val="clear" w:color="auto" w:fill="FFFFFF"/>
              <w:ind w:left="67" w:right="274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 xml:space="preserve">Решение задач </w:t>
            </w:r>
            <w:r w:rsidRPr="00883284">
              <w:rPr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1701" w:type="dxa"/>
          </w:tcPr>
          <w:p w:rsidR="006C7D8E" w:rsidRPr="00883284" w:rsidRDefault="006C7D8E" w:rsidP="0095319E">
            <w:pPr>
              <w:shd w:val="clear" w:color="auto" w:fill="FFFFFF"/>
              <w:ind w:left="326" w:right="336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2 6</w:t>
            </w:r>
          </w:p>
          <w:p w:rsidR="006C7D8E" w:rsidRPr="00883284" w:rsidRDefault="006C7D8E" w:rsidP="0095319E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4 </w:t>
            </w:r>
          </w:p>
          <w:p w:rsidR="006C7D8E" w:rsidRPr="00883284" w:rsidRDefault="006C7D8E" w:rsidP="0095319E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26" w:right="336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1 </w:t>
            </w:r>
            <w:proofErr w:type="spellStart"/>
            <w:r w:rsidRPr="00883284">
              <w:rPr>
                <w:color w:val="000000"/>
                <w:sz w:val="24"/>
                <w:szCs w:val="24"/>
              </w:rPr>
              <w:t>1</w:t>
            </w:r>
            <w:proofErr w:type="spellEnd"/>
          </w:p>
        </w:tc>
      </w:tr>
      <w:tr w:rsidR="006C7D8E" w:rsidRPr="00883284" w:rsidTr="006C7D8E">
        <w:tc>
          <w:tcPr>
            <w:tcW w:w="7054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VI. 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>Площадь</w:t>
            </w:r>
          </w:p>
        </w:tc>
        <w:tc>
          <w:tcPr>
            <w:tcW w:w="1701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6C7D8E" w:rsidRPr="00883284" w:rsidTr="006C7D8E">
        <w:tc>
          <w:tcPr>
            <w:tcW w:w="1002" w:type="dxa"/>
          </w:tcPr>
          <w:p w:rsidR="006C7D8E" w:rsidRPr="00883284" w:rsidRDefault="006C7D8E" w:rsidP="0095319E">
            <w:pPr>
              <w:shd w:val="clear" w:color="auto" w:fill="FFFFFF"/>
              <w:ind w:left="341" w:right="336"/>
              <w:jc w:val="center"/>
              <w:rPr>
                <w:sz w:val="24"/>
                <w:szCs w:val="24"/>
              </w:rPr>
            </w:pPr>
            <w:r w:rsidRPr="00883284">
              <w:rPr>
                <w:bCs/>
                <w:color w:val="000000"/>
                <w:sz w:val="24"/>
                <w:szCs w:val="24"/>
              </w:rPr>
              <w:t>1 2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52" w:type="dxa"/>
          </w:tcPr>
          <w:p w:rsidR="006C7D8E" w:rsidRPr="00883284" w:rsidRDefault="006C7D8E" w:rsidP="0095319E">
            <w:pPr>
              <w:shd w:val="clear" w:color="auto" w:fill="FFFFFF"/>
              <w:ind w:left="53" w:right="72"/>
              <w:rPr>
                <w:color w:val="000000"/>
                <w:spacing w:val="2"/>
                <w:sz w:val="24"/>
                <w:szCs w:val="24"/>
              </w:rPr>
            </w:pPr>
            <w:r w:rsidRPr="00883284">
              <w:rPr>
                <w:color w:val="000000"/>
                <w:spacing w:val="1"/>
                <w:sz w:val="24"/>
                <w:szCs w:val="24"/>
              </w:rPr>
              <w:t xml:space="preserve">Площадь многоугольника </w:t>
            </w:r>
            <w:r w:rsidRPr="00883284">
              <w:rPr>
                <w:color w:val="000000"/>
                <w:sz w:val="24"/>
                <w:szCs w:val="24"/>
              </w:rPr>
              <w:t>Площади параллелограмма, тре</w:t>
            </w:r>
            <w:r w:rsidRPr="00883284">
              <w:rPr>
                <w:color w:val="000000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2"/>
                <w:sz w:val="24"/>
                <w:szCs w:val="24"/>
              </w:rPr>
              <w:t xml:space="preserve">угольника и трапеции </w:t>
            </w:r>
          </w:p>
          <w:p w:rsidR="006C7D8E" w:rsidRPr="00883284" w:rsidRDefault="006C7D8E" w:rsidP="0095319E">
            <w:pPr>
              <w:shd w:val="clear" w:color="auto" w:fill="FFFFFF"/>
              <w:ind w:left="53" w:right="72"/>
              <w:rPr>
                <w:color w:val="000000"/>
                <w:spacing w:val="-1"/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>Теорема Пифагора</w:t>
            </w:r>
          </w:p>
          <w:p w:rsidR="006C7D8E" w:rsidRPr="00883284" w:rsidRDefault="006C7D8E" w:rsidP="0095319E">
            <w:pPr>
              <w:shd w:val="clear" w:color="auto" w:fill="FFFFFF"/>
              <w:ind w:left="53" w:right="72"/>
              <w:rPr>
                <w:color w:val="000000"/>
                <w:spacing w:val="-1"/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 xml:space="preserve"> Решение задач </w:t>
            </w:r>
          </w:p>
          <w:p w:rsidR="006C7D8E" w:rsidRPr="00883284" w:rsidRDefault="006C7D8E" w:rsidP="0095319E">
            <w:pPr>
              <w:shd w:val="clear" w:color="auto" w:fill="FFFFFF"/>
              <w:ind w:left="53" w:right="72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701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6 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3 2 1</w:t>
            </w:r>
          </w:p>
        </w:tc>
      </w:tr>
      <w:tr w:rsidR="006C7D8E" w:rsidRPr="00883284" w:rsidTr="006C7D8E">
        <w:tc>
          <w:tcPr>
            <w:tcW w:w="7054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VII. 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>Подобные треугольники</w:t>
            </w:r>
          </w:p>
        </w:tc>
        <w:tc>
          <w:tcPr>
            <w:tcW w:w="1701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19</w:t>
            </w:r>
          </w:p>
        </w:tc>
      </w:tr>
      <w:tr w:rsidR="006C7D8E" w:rsidRPr="00883284" w:rsidTr="006C7D8E">
        <w:tc>
          <w:tcPr>
            <w:tcW w:w="1002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ind w:left="326" w:right="322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26" w:right="322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26" w:right="322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3 </w:t>
            </w:r>
          </w:p>
          <w:p w:rsidR="006C7D8E" w:rsidRPr="00883284" w:rsidRDefault="006C7D8E" w:rsidP="0095319E">
            <w:pPr>
              <w:shd w:val="clear" w:color="auto" w:fill="FFFFFF"/>
              <w:ind w:left="326" w:right="322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26" w:right="322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26" w:right="322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6052" w:type="dxa"/>
          </w:tcPr>
          <w:p w:rsidR="006C7D8E" w:rsidRPr="00883284" w:rsidRDefault="006C7D8E" w:rsidP="0095319E">
            <w:pPr>
              <w:shd w:val="clear" w:color="auto" w:fill="FFFFFF"/>
              <w:ind w:left="53" w:right="62" w:hanging="5"/>
              <w:rPr>
                <w:color w:val="000000"/>
                <w:spacing w:val="-2"/>
                <w:sz w:val="24"/>
                <w:szCs w:val="24"/>
              </w:rPr>
            </w:pPr>
            <w:r w:rsidRPr="00883284">
              <w:rPr>
                <w:color w:val="000000"/>
                <w:spacing w:val="-2"/>
                <w:sz w:val="24"/>
                <w:szCs w:val="24"/>
              </w:rPr>
              <w:lastRenderedPageBreak/>
              <w:t>Определение подобных треуголь</w:t>
            </w:r>
            <w:r w:rsidRPr="00883284">
              <w:rPr>
                <w:color w:val="000000"/>
                <w:spacing w:val="-2"/>
                <w:sz w:val="24"/>
                <w:szCs w:val="24"/>
              </w:rPr>
              <w:softHyphen/>
              <w:t>ников</w:t>
            </w:r>
          </w:p>
          <w:p w:rsidR="006C7D8E" w:rsidRPr="00883284" w:rsidRDefault="006C7D8E" w:rsidP="0095319E">
            <w:pPr>
              <w:shd w:val="clear" w:color="auto" w:fill="FFFFFF"/>
              <w:ind w:left="53" w:right="62" w:hanging="5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883284">
              <w:rPr>
                <w:color w:val="000000"/>
                <w:sz w:val="24"/>
                <w:szCs w:val="24"/>
              </w:rPr>
              <w:t xml:space="preserve">Признаки подобия треугольников </w:t>
            </w:r>
          </w:p>
          <w:p w:rsidR="006C7D8E" w:rsidRPr="00883284" w:rsidRDefault="006C7D8E" w:rsidP="0095319E">
            <w:pPr>
              <w:shd w:val="clear" w:color="auto" w:fill="FFFFFF"/>
              <w:ind w:left="53" w:right="62" w:hanging="5"/>
              <w:rPr>
                <w:color w:val="000000"/>
                <w:spacing w:val="-3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Контрольная работа № 3 </w:t>
            </w:r>
            <w:r w:rsidRPr="00883284">
              <w:rPr>
                <w:color w:val="000000"/>
                <w:spacing w:val="6"/>
                <w:sz w:val="24"/>
                <w:szCs w:val="24"/>
              </w:rPr>
              <w:t>Применение подобия к доказа</w:t>
            </w:r>
            <w:r w:rsidRPr="00883284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-3"/>
                <w:sz w:val="24"/>
                <w:szCs w:val="24"/>
              </w:rPr>
              <w:t xml:space="preserve">тельству теорем и решению задач </w:t>
            </w:r>
          </w:p>
          <w:p w:rsidR="006C7D8E" w:rsidRPr="00883284" w:rsidRDefault="006C7D8E" w:rsidP="0095319E">
            <w:pPr>
              <w:shd w:val="clear" w:color="auto" w:fill="FFFFFF"/>
              <w:ind w:left="53" w:right="62" w:hanging="5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pacing w:val="4"/>
                <w:sz w:val="24"/>
                <w:szCs w:val="24"/>
              </w:rPr>
              <w:t xml:space="preserve">Соотношения между сторонами </w:t>
            </w:r>
            <w:r w:rsidRPr="00883284">
              <w:rPr>
                <w:color w:val="000000"/>
                <w:spacing w:val="8"/>
                <w:sz w:val="24"/>
                <w:szCs w:val="24"/>
              </w:rPr>
              <w:t>и углами  прямоугольного тре</w:t>
            </w:r>
            <w:r w:rsidRPr="00883284">
              <w:rPr>
                <w:color w:val="000000"/>
                <w:spacing w:val="8"/>
                <w:sz w:val="24"/>
                <w:szCs w:val="24"/>
              </w:rPr>
              <w:softHyphen/>
            </w:r>
            <w:r w:rsidRPr="00883284">
              <w:rPr>
                <w:color w:val="000000"/>
                <w:sz w:val="24"/>
                <w:szCs w:val="24"/>
              </w:rPr>
              <w:t>угольника</w:t>
            </w:r>
          </w:p>
          <w:p w:rsidR="006C7D8E" w:rsidRPr="00883284" w:rsidRDefault="006C7D8E" w:rsidP="0095319E">
            <w:pPr>
              <w:shd w:val="clear" w:color="auto" w:fill="FFFFFF"/>
              <w:ind w:left="53" w:right="62" w:hanging="5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701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5 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7 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lastRenderedPageBreak/>
              <w:t>3</w:t>
            </w: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 w:right="341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7D8E" w:rsidRPr="00883284" w:rsidTr="006C7D8E">
        <w:tc>
          <w:tcPr>
            <w:tcW w:w="7054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VIII. 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>Окружность</w:t>
            </w:r>
          </w:p>
        </w:tc>
        <w:tc>
          <w:tcPr>
            <w:tcW w:w="1701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17</w:t>
            </w:r>
          </w:p>
        </w:tc>
      </w:tr>
      <w:tr w:rsidR="006C7D8E" w:rsidRPr="00883284" w:rsidTr="006C7D8E">
        <w:tc>
          <w:tcPr>
            <w:tcW w:w="1002" w:type="dxa"/>
          </w:tcPr>
          <w:p w:rsidR="006C7D8E" w:rsidRPr="00883284" w:rsidRDefault="006C7D8E" w:rsidP="0095319E">
            <w:pPr>
              <w:shd w:val="clear" w:color="auto" w:fill="FFFFFF"/>
              <w:ind w:left="336" w:right="326" w:firstLine="14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1 2</w:t>
            </w:r>
          </w:p>
          <w:p w:rsidR="006C7D8E" w:rsidRPr="00883284" w:rsidRDefault="006C7D8E" w:rsidP="0095319E">
            <w:pPr>
              <w:shd w:val="clear" w:color="auto" w:fill="FFFFFF"/>
              <w:ind w:left="336"/>
              <w:rPr>
                <w:b/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  <w:p w:rsidR="006C7D8E" w:rsidRPr="00883284" w:rsidRDefault="006C7D8E" w:rsidP="0095319E">
            <w:pPr>
              <w:shd w:val="clear" w:color="auto" w:fill="FFFFFF"/>
              <w:ind w:left="336"/>
              <w:rPr>
                <w:b/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52" w:type="dxa"/>
          </w:tcPr>
          <w:p w:rsidR="006C7D8E" w:rsidRPr="00883284" w:rsidRDefault="006C7D8E" w:rsidP="0095319E">
            <w:pPr>
              <w:shd w:val="clear" w:color="auto" w:fill="FFFFFF"/>
              <w:ind w:left="62" w:right="77" w:firstLine="5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pacing w:val="2"/>
                <w:sz w:val="24"/>
                <w:szCs w:val="24"/>
              </w:rPr>
              <w:t xml:space="preserve">Касательная к окружности </w:t>
            </w:r>
            <w:r w:rsidRPr="00883284">
              <w:rPr>
                <w:color w:val="000000"/>
                <w:sz w:val="24"/>
                <w:szCs w:val="24"/>
              </w:rPr>
              <w:t xml:space="preserve">Центральные и вписанные углы </w:t>
            </w:r>
          </w:p>
          <w:p w:rsidR="006C7D8E" w:rsidRPr="00883284" w:rsidRDefault="006C7D8E" w:rsidP="0095319E">
            <w:pPr>
              <w:shd w:val="clear" w:color="auto" w:fill="FFFFFF"/>
              <w:ind w:left="62" w:right="77" w:firstLine="5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pacing w:val="-3"/>
                <w:sz w:val="24"/>
                <w:szCs w:val="24"/>
              </w:rPr>
              <w:t>Четыре замечательные точки тре</w:t>
            </w:r>
            <w:r w:rsidRPr="00883284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83284">
              <w:rPr>
                <w:color w:val="000000"/>
                <w:sz w:val="24"/>
                <w:szCs w:val="24"/>
              </w:rPr>
              <w:t xml:space="preserve">угольника </w:t>
            </w:r>
          </w:p>
          <w:p w:rsidR="006C7D8E" w:rsidRPr="00883284" w:rsidRDefault="006C7D8E" w:rsidP="0095319E">
            <w:pPr>
              <w:shd w:val="clear" w:color="auto" w:fill="FFFFFF"/>
              <w:ind w:left="62" w:right="77" w:firstLine="5"/>
              <w:rPr>
                <w:color w:val="000000"/>
                <w:spacing w:val="-4"/>
                <w:sz w:val="24"/>
                <w:szCs w:val="24"/>
              </w:rPr>
            </w:pPr>
            <w:r w:rsidRPr="00883284">
              <w:rPr>
                <w:color w:val="000000"/>
                <w:spacing w:val="7"/>
                <w:sz w:val="24"/>
                <w:szCs w:val="24"/>
              </w:rPr>
              <w:t>Вписанная и описанная окруж</w:t>
            </w:r>
            <w:r w:rsidRPr="00883284">
              <w:rPr>
                <w:color w:val="000000"/>
                <w:spacing w:val="7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-4"/>
                <w:sz w:val="24"/>
                <w:szCs w:val="24"/>
              </w:rPr>
              <w:t xml:space="preserve">ности </w:t>
            </w:r>
          </w:p>
          <w:p w:rsidR="006C7D8E" w:rsidRPr="00883284" w:rsidRDefault="006C7D8E" w:rsidP="0095319E">
            <w:pPr>
              <w:shd w:val="clear" w:color="auto" w:fill="FFFFFF"/>
              <w:ind w:left="62" w:right="77" w:firstLine="5"/>
              <w:rPr>
                <w:color w:val="000000"/>
                <w:spacing w:val="-1"/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 xml:space="preserve">Решение задач </w:t>
            </w:r>
          </w:p>
          <w:p w:rsidR="006C7D8E" w:rsidRPr="00883284" w:rsidRDefault="006C7D8E" w:rsidP="0095319E">
            <w:pPr>
              <w:shd w:val="clear" w:color="auto" w:fill="FFFFFF"/>
              <w:ind w:left="62" w:right="77" w:firstLine="5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Контрольная работа № 5</w:t>
            </w:r>
          </w:p>
        </w:tc>
        <w:tc>
          <w:tcPr>
            <w:tcW w:w="1701" w:type="dxa"/>
          </w:tcPr>
          <w:p w:rsidR="006C7D8E" w:rsidRPr="00883284" w:rsidRDefault="006C7D8E" w:rsidP="0095319E">
            <w:pPr>
              <w:shd w:val="clear" w:color="auto" w:fill="FFFFFF"/>
              <w:ind w:left="326" w:right="336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3 4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3</w:t>
            </w:r>
          </w:p>
          <w:p w:rsidR="006C7D8E" w:rsidRPr="00883284" w:rsidRDefault="006C7D8E" w:rsidP="0095319E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4 </w:t>
            </w:r>
          </w:p>
          <w:p w:rsidR="006C7D8E" w:rsidRPr="00883284" w:rsidRDefault="006C7D8E" w:rsidP="0095319E">
            <w:pPr>
              <w:shd w:val="clear" w:color="auto" w:fill="FFFFFF"/>
              <w:ind w:left="326" w:right="336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26" w:right="336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7D8E" w:rsidRPr="00883284" w:rsidTr="006C7D8E">
        <w:tc>
          <w:tcPr>
            <w:tcW w:w="7054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pacing w:val="4"/>
                <w:sz w:val="24"/>
                <w:szCs w:val="24"/>
              </w:rPr>
              <w:t>Повторение. Решение задач</w:t>
            </w:r>
          </w:p>
        </w:tc>
        <w:tc>
          <w:tcPr>
            <w:tcW w:w="1701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6C7D8E" w:rsidRPr="00883284" w:rsidRDefault="006C7D8E" w:rsidP="006C7D8E">
      <w:pPr>
        <w:rPr>
          <w:b/>
          <w:sz w:val="24"/>
          <w:szCs w:val="24"/>
        </w:rPr>
      </w:pPr>
      <w:r w:rsidRPr="00883284">
        <w:rPr>
          <w:b/>
          <w:sz w:val="24"/>
          <w:szCs w:val="24"/>
        </w:rPr>
        <w:t xml:space="preserve">9 класс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1"/>
        <w:gridCol w:w="6196"/>
        <w:gridCol w:w="1559"/>
      </w:tblGrid>
      <w:tr w:rsidR="006C7D8E" w:rsidRPr="00883284" w:rsidTr="006C7D8E">
        <w:tc>
          <w:tcPr>
            <w:tcW w:w="1000" w:type="dxa"/>
          </w:tcPr>
          <w:p w:rsidR="006C7D8E" w:rsidRPr="00883284" w:rsidRDefault="006C7D8E" w:rsidP="0095319E">
            <w:pPr>
              <w:shd w:val="clear" w:color="auto" w:fill="FFFFFF"/>
              <w:ind w:left="86" w:right="77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6"/>
                <w:sz w:val="24"/>
                <w:szCs w:val="24"/>
              </w:rPr>
              <w:t xml:space="preserve">Номер </w:t>
            </w:r>
            <w:r w:rsidRPr="00883284">
              <w:rPr>
                <w:color w:val="000000"/>
                <w:spacing w:val="-3"/>
                <w:sz w:val="24"/>
                <w:szCs w:val="24"/>
              </w:rPr>
              <w:t>пара</w:t>
            </w:r>
            <w:r w:rsidRPr="00883284">
              <w:rPr>
                <w:color w:val="000000"/>
                <w:spacing w:val="-3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-4"/>
                <w:sz w:val="24"/>
                <w:szCs w:val="24"/>
              </w:rPr>
              <w:t>графа</w:t>
            </w:r>
          </w:p>
        </w:tc>
        <w:tc>
          <w:tcPr>
            <w:tcW w:w="6196" w:type="dxa"/>
          </w:tcPr>
          <w:p w:rsidR="006C7D8E" w:rsidRPr="00883284" w:rsidRDefault="006C7D8E" w:rsidP="0095319E">
            <w:pPr>
              <w:shd w:val="clear" w:color="auto" w:fill="FFFFFF"/>
              <w:ind w:left="336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Содержание материала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ind w:left="62" w:right="72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>Коли</w:t>
            </w:r>
            <w:r w:rsidRPr="00883284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-2"/>
                <w:sz w:val="24"/>
                <w:szCs w:val="24"/>
              </w:rPr>
              <w:t>чество часов</w:t>
            </w:r>
          </w:p>
        </w:tc>
      </w:tr>
      <w:tr w:rsidR="006C7D8E" w:rsidRPr="00883284" w:rsidTr="006C7D8E">
        <w:tc>
          <w:tcPr>
            <w:tcW w:w="7196" w:type="dxa"/>
            <w:gridSpan w:val="2"/>
          </w:tcPr>
          <w:p w:rsidR="006C7D8E" w:rsidRPr="00883284" w:rsidRDefault="006C7D8E" w:rsidP="0095319E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Повторение курса геометрии 8 класса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ind w:left="62" w:right="72"/>
              <w:jc w:val="center"/>
              <w:rPr>
                <w:color w:val="000000"/>
                <w:spacing w:val="-1"/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</w:tr>
      <w:tr w:rsidR="006C7D8E" w:rsidRPr="00883284" w:rsidTr="006C7D8E">
        <w:tc>
          <w:tcPr>
            <w:tcW w:w="7196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IX. 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>Векторы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C7D8E" w:rsidRPr="00883284" w:rsidTr="006C7D8E">
        <w:tc>
          <w:tcPr>
            <w:tcW w:w="1000" w:type="dxa"/>
          </w:tcPr>
          <w:p w:rsidR="006C7D8E" w:rsidRPr="00883284" w:rsidRDefault="006C7D8E" w:rsidP="0095319E">
            <w:pPr>
              <w:shd w:val="clear" w:color="auto" w:fill="FFFFFF"/>
              <w:ind w:left="336" w:right="326"/>
              <w:jc w:val="center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1 2 3</w:t>
            </w:r>
          </w:p>
        </w:tc>
        <w:tc>
          <w:tcPr>
            <w:tcW w:w="6196" w:type="dxa"/>
          </w:tcPr>
          <w:p w:rsidR="006C7D8E" w:rsidRPr="00883284" w:rsidRDefault="006C7D8E" w:rsidP="0095319E">
            <w:pPr>
              <w:shd w:val="clear" w:color="auto" w:fill="FFFFFF"/>
              <w:ind w:left="58" w:right="53" w:firstLine="10"/>
              <w:rPr>
                <w:color w:val="000000"/>
                <w:spacing w:val="1"/>
                <w:sz w:val="24"/>
                <w:szCs w:val="24"/>
              </w:rPr>
            </w:pPr>
            <w:r w:rsidRPr="00883284">
              <w:rPr>
                <w:color w:val="000000"/>
                <w:spacing w:val="1"/>
                <w:sz w:val="24"/>
                <w:szCs w:val="24"/>
              </w:rPr>
              <w:t xml:space="preserve">Понятие вектора </w:t>
            </w:r>
          </w:p>
          <w:p w:rsidR="006C7D8E" w:rsidRPr="00883284" w:rsidRDefault="006C7D8E" w:rsidP="0095319E">
            <w:pPr>
              <w:shd w:val="clear" w:color="auto" w:fill="FFFFFF"/>
              <w:ind w:left="58" w:right="53" w:firstLine="10"/>
              <w:rPr>
                <w:color w:val="000000"/>
                <w:spacing w:val="1"/>
                <w:sz w:val="24"/>
                <w:szCs w:val="24"/>
              </w:rPr>
            </w:pPr>
            <w:r w:rsidRPr="00883284">
              <w:rPr>
                <w:color w:val="000000"/>
                <w:spacing w:val="1"/>
                <w:sz w:val="24"/>
                <w:szCs w:val="24"/>
              </w:rPr>
              <w:t xml:space="preserve">Сложение и вычитание векторов </w:t>
            </w:r>
          </w:p>
          <w:p w:rsidR="006C7D8E" w:rsidRPr="00883284" w:rsidRDefault="006C7D8E" w:rsidP="0095319E">
            <w:pPr>
              <w:shd w:val="clear" w:color="auto" w:fill="FFFFFF"/>
              <w:ind w:left="58" w:right="53" w:firstLine="10"/>
              <w:rPr>
                <w:color w:val="000000"/>
                <w:spacing w:val="-3"/>
                <w:sz w:val="24"/>
                <w:szCs w:val="24"/>
              </w:rPr>
            </w:pPr>
            <w:r w:rsidRPr="00883284">
              <w:rPr>
                <w:color w:val="000000"/>
                <w:spacing w:val="11"/>
                <w:sz w:val="24"/>
                <w:szCs w:val="24"/>
              </w:rPr>
              <w:t xml:space="preserve">Умножение вектора на число. </w:t>
            </w:r>
            <w:r w:rsidRPr="00883284">
              <w:rPr>
                <w:color w:val="000000"/>
                <w:sz w:val="24"/>
                <w:szCs w:val="24"/>
              </w:rPr>
              <w:t xml:space="preserve">Применение векторов к решению </w:t>
            </w:r>
            <w:r w:rsidRPr="00883284">
              <w:rPr>
                <w:color w:val="000000"/>
                <w:spacing w:val="-3"/>
                <w:sz w:val="24"/>
                <w:szCs w:val="24"/>
              </w:rPr>
              <w:t>задач</w:t>
            </w:r>
          </w:p>
          <w:p w:rsidR="006C7D8E" w:rsidRPr="00883284" w:rsidRDefault="006C7D8E" w:rsidP="0095319E">
            <w:pPr>
              <w:shd w:val="clear" w:color="auto" w:fill="FFFFFF"/>
              <w:ind w:left="58" w:right="53" w:firstLine="10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Контрольная работа № 1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4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5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1</w:t>
            </w:r>
          </w:p>
        </w:tc>
      </w:tr>
      <w:tr w:rsidR="006C7D8E" w:rsidRPr="00883284" w:rsidTr="006C7D8E">
        <w:tc>
          <w:tcPr>
            <w:tcW w:w="7196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82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 xml:space="preserve">X. 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>Метод координат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10</w:t>
            </w:r>
          </w:p>
        </w:tc>
      </w:tr>
      <w:tr w:rsidR="006C7D8E" w:rsidRPr="00883284" w:rsidTr="006C7D8E">
        <w:tc>
          <w:tcPr>
            <w:tcW w:w="1000" w:type="dxa"/>
          </w:tcPr>
          <w:p w:rsidR="006C7D8E" w:rsidRPr="00883284" w:rsidRDefault="006C7D8E" w:rsidP="0095319E">
            <w:pPr>
              <w:shd w:val="clear" w:color="auto" w:fill="FFFFFF"/>
              <w:ind w:left="336" w:right="326"/>
              <w:jc w:val="center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1 2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196" w:type="dxa"/>
          </w:tcPr>
          <w:p w:rsidR="006C7D8E" w:rsidRPr="00883284" w:rsidRDefault="006C7D8E" w:rsidP="0095319E">
            <w:pPr>
              <w:shd w:val="clear" w:color="auto" w:fill="FFFFFF"/>
              <w:ind w:left="62" w:right="72" w:firstLine="5"/>
              <w:rPr>
                <w:color w:val="000000"/>
                <w:spacing w:val="-2"/>
                <w:sz w:val="24"/>
                <w:szCs w:val="24"/>
              </w:rPr>
            </w:pPr>
            <w:r w:rsidRPr="00883284">
              <w:rPr>
                <w:color w:val="000000"/>
                <w:spacing w:val="1"/>
                <w:sz w:val="24"/>
                <w:szCs w:val="24"/>
              </w:rPr>
              <w:t xml:space="preserve">Координаты вектора </w:t>
            </w:r>
            <w:r w:rsidRPr="00883284">
              <w:rPr>
                <w:color w:val="000000"/>
                <w:spacing w:val="10"/>
                <w:sz w:val="24"/>
                <w:szCs w:val="24"/>
              </w:rPr>
              <w:t>Простейшие задачи в коорди</w:t>
            </w:r>
            <w:r w:rsidRPr="00883284">
              <w:rPr>
                <w:color w:val="000000"/>
                <w:spacing w:val="10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-2"/>
                <w:sz w:val="24"/>
                <w:szCs w:val="24"/>
              </w:rPr>
              <w:t xml:space="preserve">натах </w:t>
            </w:r>
          </w:p>
          <w:p w:rsidR="006C7D8E" w:rsidRPr="00883284" w:rsidRDefault="006C7D8E" w:rsidP="0095319E">
            <w:pPr>
              <w:shd w:val="clear" w:color="auto" w:fill="FFFFFF"/>
              <w:ind w:left="62" w:right="72" w:firstLine="5"/>
              <w:rPr>
                <w:color w:val="000000"/>
                <w:spacing w:val="2"/>
                <w:sz w:val="24"/>
                <w:szCs w:val="24"/>
              </w:rPr>
            </w:pPr>
            <w:r w:rsidRPr="00883284">
              <w:rPr>
                <w:color w:val="000000"/>
                <w:spacing w:val="2"/>
                <w:sz w:val="24"/>
                <w:szCs w:val="24"/>
              </w:rPr>
              <w:t xml:space="preserve">Уравнения окружности и прямой </w:t>
            </w:r>
          </w:p>
          <w:p w:rsidR="006C7D8E" w:rsidRPr="00883284" w:rsidRDefault="006C7D8E" w:rsidP="0095319E">
            <w:pPr>
              <w:shd w:val="clear" w:color="auto" w:fill="FFFFFF"/>
              <w:ind w:left="62" w:right="72" w:firstLine="5"/>
              <w:rPr>
                <w:color w:val="000000"/>
                <w:spacing w:val="-1"/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>Решение задач</w:t>
            </w:r>
          </w:p>
          <w:p w:rsidR="006C7D8E" w:rsidRPr="00883284" w:rsidRDefault="006C7D8E" w:rsidP="0095319E">
            <w:pPr>
              <w:shd w:val="clear" w:color="auto" w:fill="FFFFFF"/>
              <w:ind w:left="62" w:right="72" w:firstLine="5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3284">
              <w:rPr>
                <w:color w:val="000000"/>
                <w:sz w:val="24"/>
                <w:szCs w:val="24"/>
              </w:rPr>
              <w:t>Контрольная работа № 2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3</w:t>
            </w:r>
          </w:p>
          <w:p w:rsidR="006C7D8E" w:rsidRPr="00883284" w:rsidRDefault="006C7D8E" w:rsidP="0095319E">
            <w:pPr>
              <w:shd w:val="clear" w:color="auto" w:fill="FFFFFF"/>
              <w:ind w:left="331" w:right="326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1" w:right="326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3 1 </w:t>
            </w:r>
            <w:proofErr w:type="spellStart"/>
            <w:r w:rsidRPr="00883284">
              <w:rPr>
                <w:color w:val="000000"/>
                <w:sz w:val="24"/>
                <w:szCs w:val="24"/>
              </w:rPr>
              <w:t>1</w:t>
            </w:r>
            <w:proofErr w:type="spellEnd"/>
          </w:p>
        </w:tc>
      </w:tr>
      <w:tr w:rsidR="006C7D8E" w:rsidRPr="00883284" w:rsidTr="006C7D8E">
        <w:tc>
          <w:tcPr>
            <w:tcW w:w="7196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67" w:right="77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>XI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>. Соотношения между сторо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softHyphen/>
            </w:r>
            <w:r w:rsidRPr="00883284">
              <w:rPr>
                <w:b/>
                <w:bCs/>
                <w:color w:val="000000"/>
                <w:spacing w:val="11"/>
                <w:sz w:val="24"/>
                <w:szCs w:val="24"/>
              </w:rPr>
              <w:t>нами и углами треугольника. Ска</w:t>
            </w:r>
            <w:r w:rsidRPr="00883284">
              <w:rPr>
                <w:b/>
                <w:bCs/>
                <w:color w:val="000000"/>
                <w:spacing w:val="11"/>
                <w:sz w:val="24"/>
                <w:szCs w:val="24"/>
              </w:rPr>
              <w:softHyphen/>
            </w:r>
            <w:r w:rsidRPr="00883284">
              <w:rPr>
                <w:b/>
                <w:bCs/>
                <w:color w:val="000000"/>
                <w:spacing w:val="5"/>
                <w:sz w:val="24"/>
                <w:szCs w:val="24"/>
              </w:rPr>
              <w:t>лярное произведение векторов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14</w:t>
            </w:r>
          </w:p>
        </w:tc>
      </w:tr>
      <w:tr w:rsidR="006C7D8E" w:rsidRPr="00883284" w:rsidTr="006C7D8E">
        <w:tc>
          <w:tcPr>
            <w:tcW w:w="1000" w:type="dxa"/>
          </w:tcPr>
          <w:p w:rsidR="006C7D8E" w:rsidRPr="00883284" w:rsidRDefault="006C7D8E" w:rsidP="0095319E">
            <w:pPr>
              <w:shd w:val="clear" w:color="auto" w:fill="FFFFFF"/>
              <w:ind w:left="341" w:right="322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1 </w:t>
            </w:r>
          </w:p>
          <w:p w:rsidR="006C7D8E" w:rsidRPr="00883284" w:rsidRDefault="006C7D8E" w:rsidP="0095319E">
            <w:pPr>
              <w:shd w:val="clear" w:color="auto" w:fill="FFFFFF"/>
              <w:ind w:left="341" w:right="322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41" w:right="322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96" w:type="dxa"/>
          </w:tcPr>
          <w:p w:rsidR="006C7D8E" w:rsidRPr="00883284" w:rsidRDefault="006C7D8E" w:rsidP="0095319E">
            <w:pPr>
              <w:shd w:val="clear" w:color="auto" w:fill="FFFFFF"/>
              <w:ind w:left="62" w:right="67" w:hanging="5"/>
              <w:rPr>
                <w:color w:val="000000"/>
                <w:spacing w:val="2"/>
                <w:sz w:val="24"/>
                <w:szCs w:val="24"/>
              </w:rPr>
            </w:pPr>
            <w:r w:rsidRPr="00883284">
              <w:rPr>
                <w:color w:val="000000"/>
                <w:spacing w:val="6"/>
                <w:sz w:val="24"/>
                <w:szCs w:val="24"/>
              </w:rPr>
              <w:t>Синус, косинус, тангенс, котан</w:t>
            </w:r>
            <w:r w:rsidRPr="00883284">
              <w:rPr>
                <w:color w:val="000000"/>
                <w:spacing w:val="6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2"/>
                <w:sz w:val="24"/>
                <w:szCs w:val="24"/>
              </w:rPr>
              <w:t xml:space="preserve">генс угла </w:t>
            </w:r>
          </w:p>
          <w:p w:rsidR="006C7D8E" w:rsidRPr="00883284" w:rsidRDefault="006C7D8E" w:rsidP="0095319E">
            <w:pPr>
              <w:shd w:val="clear" w:color="auto" w:fill="FFFFFF"/>
              <w:ind w:left="62" w:right="67" w:hanging="5"/>
              <w:rPr>
                <w:color w:val="000000"/>
                <w:spacing w:val="1"/>
                <w:sz w:val="24"/>
                <w:szCs w:val="24"/>
              </w:rPr>
            </w:pPr>
            <w:r w:rsidRPr="00883284">
              <w:rPr>
                <w:color w:val="000000"/>
                <w:spacing w:val="4"/>
                <w:sz w:val="24"/>
                <w:szCs w:val="24"/>
              </w:rPr>
              <w:t xml:space="preserve">Соотношения между сторонами </w:t>
            </w:r>
            <w:r w:rsidRPr="00883284">
              <w:rPr>
                <w:color w:val="000000"/>
                <w:spacing w:val="1"/>
                <w:sz w:val="24"/>
                <w:szCs w:val="24"/>
              </w:rPr>
              <w:t>и углами треугольника</w:t>
            </w:r>
          </w:p>
          <w:p w:rsidR="006C7D8E" w:rsidRPr="00883284" w:rsidRDefault="006C7D8E" w:rsidP="0095319E">
            <w:pPr>
              <w:shd w:val="clear" w:color="auto" w:fill="FFFFFF"/>
              <w:ind w:left="62" w:right="67" w:hanging="5"/>
              <w:rPr>
                <w:color w:val="000000"/>
                <w:spacing w:val="-6"/>
                <w:sz w:val="24"/>
                <w:szCs w:val="24"/>
              </w:rPr>
            </w:pPr>
            <w:r w:rsidRPr="00883284">
              <w:rPr>
                <w:color w:val="000000"/>
                <w:spacing w:val="3"/>
                <w:sz w:val="24"/>
                <w:szCs w:val="24"/>
              </w:rPr>
              <w:t xml:space="preserve"> Скалярное произведение векто</w:t>
            </w:r>
            <w:r w:rsidRPr="00883284">
              <w:rPr>
                <w:color w:val="000000"/>
                <w:spacing w:val="3"/>
                <w:sz w:val="24"/>
                <w:szCs w:val="24"/>
              </w:rPr>
              <w:softHyphen/>
            </w:r>
            <w:r w:rsidRPr="00883284">
              <w:rPr>
                <w:color w:val="000000"/>
                <w:spacing w:val="-6"/>
                <w:sz w:val="24"/>
                <w:szCs w:val="24"/>
              </w:rPr>
              <w:t>ров</w:t>
            </w:r>
          </w:p>
          <w:p w:rsidR="006C7D8E" w:rsidRPr="00883284" w:rsidRDefault="006C7D8E" w:rsidP="0095319E">
            <w:pPr>
              <w:shd w:val="clear" w:color="auto" w:fill="FFFFFF"/>
              <w:ind w:left="62" w:right="67" w:hanging="5"/>
              <w:rPr>
                <w:color w:val="000000"/>
                <w:spacing w:val="-1"/>
                <w:sz w:val="24"/>
                <w:szCs w:val="24"/>
              </w:rPr>
            </w:pPr>
            <w:r w:rsidRPr="00883284">
              <w:rPr>
                <w:color w:val="000000"/>
                <w:spacing w:val="-6"/>
                <w:sz w:val="24"/>
                <w:szCs w:val="24"/>
              </w:rPr>
              <w:t xml:space="preserve"> </w:t>
            </w:r>
            <w:r w:rsidRPr="00883284">
              <w:rPr>
                <w:color w:val="000000"/>
                <w:spacing w:val="-1"/>
                <w:sz w:val="24"/>
                <w:szCs w:val="24"/>
              </w:rPr>
              <w:t>Решение задач</w:t>
            </w:r>
          </w:p>
          <w:p w:rsidR="006C7D8E" w:rsidRPr="00883284" w:rsidRDefault="006C7D8E" w:rsidP="0095319E">
            <w:pPr>
              <w:shd w:val="clear" w:color="auto" w:fill="FFFFFF"/>
              <w:ind w:left="62" w:right="67" w:hanging="5"/>
              <w:rPr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Pr="00883284">
              <w:rPr>
                <w:color w:val="000000"/>
                <w:sz w:val="24"/>
                <w:szCs w:val="24"/>
              </w:rPr>
              <w:t>Контрольная работа № 3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ind w:left="331" w:right="326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3 </w:t>
            </w:r>
          </w:p>
          <w:p w:rsidR="006C7D8E" w:rsidRPr="00883284" w:rsidRDefault="006C7D8E" w:rsidP="0095319E">
            <w:pPr>
              <w:shd w:val="clear" w:color="auto" w:fill="FFFFFF"/>
              <w:ind w:left="331" w:right="326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1" w:right="326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6</w:t>
            </w:r>
          </w:p>
          <w:p w:rsidR="006C7D8E" w:rsidRPr="00883284" w:rsidRDefault="006C7D8E" w:rsidP="0095319E">
            <w:pPr>
              <w:shd w:val="clear" w:color="auto" w:fill="FFFFFF"/>
              <w:ind w:left="331" w:right="326"/>
              <w:rPr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1" w:right="326"/>
              <w:rPr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1" w:right="326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3</w:t>
            </w:r>
          </w:p>
          <w:p w:rsidR="006C7D8E" w:rsidRPr="00883284" w:rsidRDefault="006C7D8E" w:rsidP="0095319E">
            <w:pPr>
              <w:shd w:val="clear" w:color="auto" w:fill="FFFFFF"/>
              <w:ind w:left="331" w:right="326"/>
              <w:rPr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31" w:right="326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ind w:left="331" w:right="326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1</w:t>
            </w:r>
          </w:p>
        </w:tc>
      </w:tr>
      <w:tr w:rsidR="006C7D8E" w:rsidRPr="00883284" w:rsidTr="006C7D8E">
        <w:tc>
          <w:tcPr>
            <w:tcW w:w="7196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82" w:right="86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232323"/>
                <w:sz w:val="24"/>
                <w:szCs w:val="24"/>
              </w:rPr>
              <w:t xml:space="preserve">Глава </w:t>
            </w:r>
            <w:r w:rsidRPr="00883284">
              <w:rPr>
                <w:b/>
                <w:bCs/>
                <w:color w:val="000000"/>
                <w:sz w:val="24"/>
                <w:szCs w:val="24"/>
                <w:lang w:val="en-US"/>
              </w:rPr>
              <w:t>XII</w:t>
            </w:r>
            <w:r w:rsidRPr="00883284">
              <w:rPr>
                <w:b/>
                <w:bCs/>
                <w:color w:val="000000"/>
                <w:sz w:val="24"/>
                <w:szCs w:val="24"/>
              </w:rPr>
              <w:t xml:space="preserve">. </w:t>
            </w:r>
            <w:r w:rsidRPr="00883284">
              <w:rPr>
                <w:b/>
                <w:bCs/>
                <w:color w:val="232323"/>
                <w:sz w:val="24"/>
                <w:szCs w:val="24"/>
              </w:rPr>
              <w:t>Длина окружности и пло</w:t>
            </w:r>
            <w:r w:rsidRPr="00883284">
              <w:rPr>
                <w:b/>
                <w:bCs/>
                <w:color w:val="232323"/>
                <w:sz w:val="24"/>
                <w:szCs w:val="24"/>
              </w:rPr>
              <w:softHyphen/>
            </w:r>
            <w:r w:rsidRPr="00883284">
              <w:rPr>
                <w:b/>
                <w:bCs/>
                <w:color w:val="232323"/>
                <w:spacing w:val="3"/>
                <w:sz w:val="24"/>
                <w:szCs w:val="24"/>
              </w:rPr>
              <w:t>щадь круга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12</w:t>
            </w:r>
          </w:p>
        </w:tc>
      </w:tr>
      <w:tr w:rsidR="006C7D8E" w:rsidRPr="00883284" w:rsidTr="006C7D8E">
        <w:tc>
          <w:tcPr>
            <w:tcW w:w="1000" w:type="dxa"/>
          </w:tcPr>
          <w:p w:rsidR="006C7D8E" w:rsidRPr="00883284" w:rsidRDefault="006C7D8E" w:rsidP="0095319E">
            <w:pPr>
              <w:shd w:val="clear" w:color="auto" w:fill="FFFFFF"/>
              <w:ind w:left="341" w:right="331"/>
              <w:jc w:val="center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z w:val="24"/>
                <w:szCs w:val="24"/>
              </w:rPr>
              <w:t>1 2</w:t>
            </w:r>
          </w:p>
        </w:tc>
        <w:tc>
          <w:tcPr>
            <w:tcW w:w="6196" w:type="dxa"/>
          </w:tcPr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color w:val="000000"/>
                <w:spacing w:val="-1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Правильные многоугольники </w:t>
            </w:r>
            <w:r w:rsidRPr="00883284">
              <w:rPr>
                <w:color w:val="000000"/>
                <w:spacing w:val="6"/>
                <w:sz w:val="24"/>
                <w:szCs w:val="24"/>
              </w:rPr>
              <w:t xml:space="preserve">Длина  окружности  и  площадь </w:t>
            </w:r>
            <w:r w:rsidRPr="00883284">
              <w:rPr>
                <w:color w:val="000000"/>
                <w:spacing w:val="-1"/>
                <w:sz w:val="24"/>
                <w:szCs w:val="24"/>
              </w:rPr>
              <w:t>круга</w:t>
            </w:r>
          </w:p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color w:val="000000"/>
                <w:spacing w:val="-1"/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t xml:space="preserve"> Решение задач </w:t>
            </w:r>
          </w:p>
          <w:p w:rsidR="006C7D8E" w:rsidRPr="00883284" w:rsidRDefault="006C7D8E" w:rsidP="0095319E">
            <w:pPr>
              <w:shd w:val="clear" w:color="auto" w:fill="FFFFFF"/>
              <w:ind w:left="58" w:right="72" w:firstLine="5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Контрольная работа № 4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4</w:t>
            </w:r>
          </w:p>
          <w:p w:rsidR="006C7D8E" w:rsidRPr="00883284" w:rsidRDefault="006C7D8E" w:rsidP="0095319E">
            <w:pPr>
              <w:shd w:val="clear" w:color="auto" w:fill="FFFFFF"/>
              <w:ind w:left="322" w:right="341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4 </w:t>
            </w:r>
          </w:p>
          <w:p w:rsidR="006C7D8E" w:rsidRPr="00883284" w:rsidRDefault="006C7D8E" w:rsidP="0095319E">
            <w:pPr>
              <w:shd w:val="clear" w:color="auto" w:fill="FFFFFF"/>
              <w:ind w:left="322" w:right="341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ind w:left="322" w:right="341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3 1</w:t>
            </w:r>
          </w:p>
        </w:tc>
      </w:tr>
      <w:tr w:rsidR="006C7D8E" w:rsidRPr="00883284" w:rsidTr="006C7D8E">
        <w:tc>
          <w:tcPr>
            <w:tcW w:w="7196" w:type="dxa"/>
            <w:gridSpan w:val="2"/>
          </w:tcPr>
          <w:p w:rsidR="006C7D8E" w:rsidRPr="00883284" w:rsidRDefault="006C7D8E" w:rsidP="0095319E">
            <w:pPr>
              <w:shd w:val="clear" w:color="auto" w:fill="FFFFFF"/>
              <w:ind w:left="77"/>
              <w:rPr>
                <w:sz w:val="24"/>
                <w:szCs w:val="24"/>
              </w:rPr>
            </w:pPr>
            <w:r w:rsidRPr="00883284">
              <w:rPr>
                <w:b/>
                <w:bCs/>
                <w:color w:val="232323"/>
                <w:sz w:val="24"/>
                <w:szCs w:val="24"/>
              </w:rPr>
              <w:t xml:space="preserve">Глава </w:t>
            </w:r>
            <w:r w:rsidRPr="00883284">
              <w:rPr>
                <w:b/>
                <w:bCs/>
                <w:color w:val="232323"/>
                <w:sz w:val="24"/>
                <w:szCs w:val="24"/>
                <w:lang w:val="en-US"/>
              </w:rPr>
              <w:t xml:space="preserve">XIII. </w:t>
            </w:r>
            <w:r w:rsidRPr="00883284">
              <w:rPr>
                <w:b/>
                <w:bCs/>
                <w:color w:val="232323"/>
                <w:sz w:val="24"/>
                <w:szCs w:val="24"/>
              </w:rPr>
              <w:t>Движения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6</w:t>
            </w:r>
          </w:p>
        </w:tc>
      </w:tr>
      <w:tr w:rsidR="006C7D8E" w:rsidRPr="00883284" w:rsidTr="006C7D8E">
        <w:tc>
          <w:tcPr>
            <w:tcW w:w="1000" w:type="dxa"/>
          </w:tcPr>
          <w:p w:rsidR="006C7D8E" w:rsidRPr="00883284" w:rsidRDefault="006C7D8E" w:rsidP="0095319E">
            <w:pPr>
              <w:shd w:val="clear" w:color="auto" w:fill="FFFFFF"/>
              <w:ind w:left="341" w:right="331"/>
              <w:jc w:val="center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 xml:space="preserve">1 </w:t>
            </w:r>
            <w:r w:rsidRPr="00883284">
              <w:rPr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6196" w:type="dxa"/>
          </w:tcPr>
          <w:p w:rsidR="006C7D8E" w:rsidRPr="00883284" w:rsidRDefault="006C7D8E" w:rsidP="0095319E">
            <w:pPr>
              <w:shd w:val="clear" w:color="auto" w:fill="FFFFFF"/>
              <w:ind w:left="62" w:right="77"/>
              <w:rPr>
                <w:color w:val="000000"/>
                <w:spacing w:val="-2"/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Понятие движения </w:t>
            </w:r>
            <w:r w:rsidRPr="00883284">
              <w:rPr>
                <w:color w:val="000000"/>
                <w:spacing w:val="-2"/>
                <w:sz w:val="24"/>
                <w:szCs w:val="24"/>
              </w:rPr>
              <w:t>Параллельный перенос и поворот</w:t>
            </w:r>
          </w:p>
          <w:p w:rsidR="006C7D8E" w:rsidRPr="00883284" w:rsidRDefault="006C7D8E" w:rsidP="0095319E">
            <w:pPr>
              <w:shd w:val="clear" w:color="auto" w:fill="FFFFFF"/>
              <w:ind w:left="62" w:right="77"/>
              <w:rPr>
                <w:color w:val="000000"/>
                <w:spacing w:val="-1"/>
                <w:sz w:val="24"/>
                <w:szCs w:val="24"/>
              </w:rPr>
            </w:pPr>
            <w:r w:rsidRPr="00883284">
              <w:rPr>
                <w:color w:val="000000"/>
                <w:spacing w:val="-1"/>
                <w:sz w:val="24"/>
                <w:szCs w:val="24"/>
              </w:rPr>
              <w:lastRenderedPageBreak/>
              <w:t>Решение задач</w:t>
            </w:r>
          </w:p>
          <w:p w:rsidR="006C7D8E" w:rsidRPr="00883284" w:rsidRDefault="006C7D8E" w:rsidP="0095319E">
            <w:pPr>
              <w:shd w:val="clear" w:color="auto" w:fill="FFFFFF"/>
              <w:ind w:left="62" w:right="77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lastRenderedPageBreak/>
              <w:t>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</w:tc>
      </w:tr>
      <w:tr w:rsidR="006C7D8E" w:rsidRPr="00883284" w:rsidTr="006C7D8E">
        <w:tc>
          <w:tcPr>
            <w:tcW w:w="7196" w:type="dxa"/>
            <w:gridSpan w:val="2"/>
          </w:tcPr>
          <w:p w:rsidR="006C7D8E" w:rsidRPr="00883284" w:rsidRDefault="006C7D8E" w:rsidP="0095319E">
            <w:pPr>
              <w:shd w:val="clear" w:color="auto" w:fill="FFFFFF"/>
              <w:spacing w:line="235" w:lineRule="exact"/>
              <w:ind w:left="77" w:right="72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lastRenderedPageBreak/>
              <w:t xml:space="preserve">Глава </w:t>
            </w:r>
            <w:r w:rsidRPr="00883284">
              <w:rPr>
                <w:color w:val="000000"/>
                <w:sz w:val="24"/>
                <w:szCs w:val="24"/>
                <w:lang w:val="en-US"/>
              </w:rPr>
              <w:t>XIV</w:t>
            </w:r>
            <w:r w:rsidRPr="00883284">
              <w:rPr>
                <w:color w:val="000000"/>
                <w:sz w:val="24"/>
                <w:szCs w:val="24"/>
              </w:rPr>
              <w:t xml:space="preserve">. Начальные сведения из </w:t>
            </w:r>
            <w:r w:rsidRPr="00883284">
              <w:rPr>
                <w:color w:val="000000"/>
                <w:spacing w:val="12"/>
                <w:sz w:val="24"/>
                <w:szCs w:val="24"/>
              </w:rPr>
              <w:t>стереометрии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ind w:left="317"/>
              <w:rPr>
                <w:sz w:val="24"/>
                <w:szCs w:val="24"/>
              </w:rPr>
            </w:pPr>
            <w:r w:rsidRPr="00883284">
              <w:rPr>
                <w:sz w:val="24"/>
                <w:szCs w:val="24"/>
              </w:rPr>
              <w:t>4</w:t>
            </w:r>
          </w:p>
        </w:tc>
      </w:tr>
      <w:tr w:rsidR="006C7D8E" w:rsidRPr="00883284" w:rsidTr="006C7D8E">
        <w:tc>
          <w:tcPr>
            <w:tcW w:w="1000" w:type="dxa"/>
          </w:tcPr>
          <w:p w:rsidR="006C7D8E" w:rsidRPr="00883284" w:rsidRDefault="006C7D8E" w:rsidP="0095319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1</w:t>
            </w:r>
          </w:p>
          <w:p w:rsidR="006C7D8E" w:rsidRPr="00883284" w:rsidRDefault="006C7D8E" w:rsidP="0095319E">
            <w:pPr>
              <w:shd w:val="clear" w:color="auto" w:fill="FFFFFF"/>
              <w:ind w:left="346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196" w:type="dxa"/>
          </w:tcPr>
          <w:p w:rsidR="006C7D8E" w:rsidRPr="00883284" w:rsidRDefault="006C7D8E" w:rsidP="0095319E">
            <w:pPr>
              <w:shd w:val="clear" w:color="auto" w:fill="FFFFFF"/>
              <w:spacing w:line="245" w:lineRule="exact"/>
              <w:ind w:left="62" w:right="322"/>
              <w:rPr>
                <w:color w:val="000000"/>
                <w:spacing w:val="2"/>
                <w:sz w:val="24"/>
                <w:szCs w:val="24"/>
              </w:rPr>
            </w:pPr>
            <w:r w:rsidRPr="00883284">
              <w:rPr>
                <w:color w:val="000000"/>
                <w:spacing w:val="2"/>
                <w:sz w:val="24"/>
                <w:szCs w:val="24"/>
              </w:rPr>
              <w:t xml:space="preserve">Многогранники </w:t>
            </w:r>
          </w:p>
          <w:p w:rsidR="006C7D8E" w:rsidRPr="00883284" w:rsidRDefault="006C7D8E" w:rsidP="0095319E">
            <w:pPr>
              <w:shd w:val="clear" w:color="auto" w:fill="FFFFFF"/>
              <w:spacing w:line="245" w:lineRule="exact"/>
              <w:ind w:left="62" w:right="322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Тела и поверхности вращения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2</w:t>
            </w:r>
          </w:p>
        </w:tc>
      </w:tr>
      <w:tr w:rsidR="006C7D8E" w:rsidRPr="00883284" w:rsidTr="006C7D8E">
        <w:tc>
          <w:tcPr>
            <w:tcW w:w="1000" w:type="dxa"/>
          </w:tcPr>
          <w:p w:rsidR="006C7D8E" w:rsidRPr="00883284" w:rsidRDefault="006C7D8E" w:rsidP="0095319E">
            <w:pPr>
              <w:shd w:val="clear" w:color="auto" w:fill="FFFFFF"/>
              <w:ind w:left="67" w:right="72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96" w:type="dxa"/>
          </w:tcPr>
          <w:p w:rsidR="006C7D8E" w:rsidRPr="00883284" w:rsidRDefault="006C7D8E" w:rsidP="0095319E">
            <w:pPr>
              <w:shd w:val="clear" w:color="auto" w:fill="FFFFFF"/>
              <w:ind w:left="86"/>
              <w:rPr>
                <w:color w:val="000000"/>
                <w:sz w:val="24"/>
                <w:szCs w:val="24"/>
              </w:rPr>
            </w:pPr>
            <w:r w:rsidRPr="00883284">
              <w:rPr>
                <w:b/>
                <w:bCs/>
                <w:color w:val="000000"/>
                <w:spacing w:val="4"/>
                <w:sz w:val="24"/>
                <w:szCs w:val="24"/>
              </w:rPr>
              <w:t>Повторение. Решение задач</w:t>
            </w:r>
            <w:r w:rsidRPr="00883284">
              <w:rPr>
                <w:b/>
                <w:bCs/>
                <w:color w:val="000000"/>
                <w:spacing w:val="2"/>
                <w:sz w:val="24"/>
                <w:szCs w:val="24"/>
              </w:rPr>
              <w:t>. Об аксиомах планиметрии</w:t>
            </w:r>
            <w:r w:rsidRPr="00883284">
              <w:rPr>
                <w:color w:val="000000"/>
                <w:sz w:val="24"/>
                <w:szCs w:val="24"/>
              </w:rPr>
              <w:t xml:space="preserve"> </w:t>
            </w:r>
          </w:p>
          <w:p w:rsidR="006C7D8E" w:rsidRPr="00883284" w:rsidRDefault="006C7D8E" w:rsidP="0095319E">
            <w:pPr>
              <w:shd w:val="clear" w:color="auto" w:fill="FFFFFF"/>
              <w:ind w:left="86"/>
              <w:rPr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Итоговая контрольная работа № 5</w:t>
            </w:r>
          </w:p>
        </w:tc>
        <w:tc>
          <w:tcPr>
            <w:tcW w:w="1559" w:type="dxa"/>
          </w:tcPr>
          <w:p w:rsidR="006C7D8E" w:rsidRPr="00883284" w:rsidRDefault="006C7D8E" w:rsidP="0095319E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883284">
              <w:rPr>
                <w:color w:val="000000"/>
                <w:sz w:val="24"/>
                <w:szCs w:val="24"/>
              </w:rPr>
              <w:t>8</w:t>
            </w:r>
          </w:p>
        </w:tc>
      </w:tr>
    </w:tbl>
    <w:p w:rsidR="006C7D8E" w:rsidRPr="00883284" w:rsidRDefault="006C7D8E" w:rsidP="006C7D8E">
      <w:pPr>
        <w:rPr>
          <w:sz w:val="24"/>
          <w:szCs w:val="24"/>
        </w:rPr>
      </w:pPr>
    </w:p>
    <w:p w:rsidR="006C7D8E" w:rsidRPr="00883284" w:rsidRDefault="006C7D8E" w:rsidP="006C7D8E">
      <w:pPr>
        <w:pStyle w:val="a4"/>
        <w:ind w:left="0" w:firstLine="284"/>
        <w:jc w:val="center"/>
        <w:rPr>
          <w:sz w:val="24"/>
          <w:szCs w:val="24"/>
        </w:rPr>
      </w:pPr>
      <w:r w:rsidRPr="00883284">
        <w:rPr>
          <w:b/>
          <w:sz w:val="24"/>
          <w:szCs w:val="24"/>
        </w:rPr>
        <w:t xml:space="preserve"> Нормы оценки знаний, умений и навыков учащихся по математике.</w:t>
      </w:r>
    </w:p>
    <w:p w:rsidR="006C7D8E" w:rsidRPr="00883284" w:rsidRDefault="006C7D8E" w:rsidP="006C7D8E">
      <w:pPr>
        <w:pStyle w:val="a4"/>
        <w:numPr>
          <w:ilvl w:val="0"/>
          <w:numId w:val="22"/>
        </w:numPr>
        <w:rPr>
          <w:b/>
          <w:i/>
          <w:sz w:val="24"/>
          <w:szCs w:val="24"/>
        </w:rPr>
      </w:pPr>
      <w:r w:rsidRPr="00883284">
        <w:rPr>
          <w:b/>
          <w:i/>
          <w:sz w:val="24"/>
          <w:szCs w:val="24"/>
        </w:rPr>
        <w:t xml:space="preserve">Оценка письменных контрольных работ обучающихся по математике. 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 xml:space="preserve">Ответ оценивается отметкой «5», если: </w:t>
      </w:r>
    </w:p>
    <w:p w:rsidR="006C7D8E" w:rsidRPr="00883284" w:rsidRDefault="006C7D8E" w:rsidP="006C7D8E">
      <w:pPr>
        <w:pStyle w:val="a4"/>
        <w:numPr>
          <w:ilvl w:val="0"/>
          <w:numId w:val="23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работа выполнена полностью; </w:t>
      </w:r>
    </w:p>
    <w:p w:rsidR="006C7D8E" w:rsidRPr="00883284" w:rsidRDefault="006C7D8E" w:rsidP="006C7D8E">
      <w:pPr>
        <w:pStyle w:val="a4"/>
        <w:numPr>
          <w:ilvl w:val="0"/>
          <w:numId w:val="23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в логических рассуждениях и обосновании решения нет пробелов и ошибок; </w:t>
      </w:r>
    </w:p>
    <w:p w:rsidR="006C7D8E" w:rsidRPr="00883284" w:rsidRDefault="006C7D8E" w:rsidP="006C7D8E">
      <w:pPr>
        <w:pStyle w:val="a4"/>
        <w:numPr>
          <w:ilvl w:val="0"/>
          <w:numId w:val="23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в решении нет математических ошибок (возможна одна неточность, описка, которая не является следствием незнания или непонимания учебного материала). 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 xml:space="preserve">Отметка «4» ставится в следующих случаях: </w:t>
      </w:r>
    </w:p>
    <w:p w:rsidR="006C7D8E" w:rsidRPr="00883284" w:rsidRDefault="006C7D8E" w:rsidP="006C7D8E">
      <w:pPr>
        <w:pStyle w:val="a4"/>
        <w:numPr>
          <w:ilvl w:val="0"/>
          <w:numId w:val="24"/>
        </w:numPr>
        <w:rPr>
          <w:sz w:val="24"/>
          <w:szCs w:val="24"/>
        </w:rPr>
      </w:pPr>
      <w:r w:rsidRPr="00883284">
        <w:rPr>
          <w:sz w:val="24"/>
          <w:szCs w:val="24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6C7D8E" w:rsidRPr="00883284" w:rsidRDefault="006C7D8E" w:rsidP="006C7D8E">
      <w:pPr>
        <w:pStyle w:val="a4"/>
        <w:numPr>
          <w:ilvl w:val="0"/>
          <w:numId w:val="24"/>
        </w:numPr>
        <w:rPr>
          <w:sz w:val="24"/>
          <w:szCs w:val="24"/>
        </w:rPr>
      </w:pPr>
      <w:r w:rsidRPr="00883284">
        <w:rPr>
          <w:sz w:val="24"/>
          <w:szCs w:val="24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 xml:space="preserve"> Отметка «3» ставится, если:</w:t>
      </w:r>
    </w:p>
    <w:p w:rsidR="006C7D8E" w:rsidRPr="00883284" w:rsidRDefault="006C7D8E" w:rsidP="006C7D8E">
      <w:pPr>
        <w:pStyle w:val="a4"/>
        <w:numPr>
          <w:ilvl w:val="0"/>
          <w:numId w:val="25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 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 xml:space="preserve">Отметка «2» ставится, если: </w:t>
      </w:r>
    </w:p>
    <w:p w:rsidR="006C7D8E" w:rsidRPr="00883284" w:rsidRDefault="006C7D8E" w:rsidP="006C7D8E">
      <w:pPr>
        <w:pStyle w:val="a4"/>
        <w:numPr>
          <w:ilvl w:val="0"/>
          <w:numId w:val="26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допущены существенные ошибки, показавшие, что обучающийся не обладает </w:t>
      </w:r>
      <w:proofErr w:type="spellStart"/>
      <w:r w:rsidRPr="00883284">
        <w:rPr>
          <w:sz w:val="24"/>
          <w:szCs w:val="24"/>
        </w:rPr>
        <w:t>обя</w:t>
      </w:r>
      <w:proofErr w:type="spellEnd"/>
      <w:r w:rsidRPr="00883284">
        <w:rPr>
          <w:sz w:val="24"/>
          <w:szCs w:val="24"/>
        </w:rPr>
        <w:t xml:space="preserve">- </w:t>
      </w:r>
      <w:proofErr w:type="spellStart"/>
      <w:r w:rsidRPr="00883284">
        <w:rPr>
          <w:sz w:val="24"/>
          <w:szCs w:val="24"/>
        </w:rPr>
        <w:t>зательными</w:t>
      </w:r>
      <w:proofErr w:type="spellEnd"/>
      <w:r w:rsidRPr="00883284">
        <w:rPr>
          <w:sz w:val="24"/>
          <w:szCs w:val="24"/>
        </w:rPr>
        <w:t xml:space="preserve"> умениями по данной теме в полной мере.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 xml:space="preserve">  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6C7D8E" w:rsidRPr="00883284" w:rsidRDefault="006C7D8E" w:rsidP="006C7D8E">
      <w:pPr>
        <w:pStyle w:val="a4"/>
        <w:numPr>
          <w:ilvl w:val="0"/>
          <w:numId w:val="22"/>
        </w:numPr>
        <w:rPr>
          <w:sz w:val="24"/>
          <w:szCs w:val="24"/>
        </w:rPr>
      </w:pPr>
      <w:r w:rsidRPr="00883284">
        <w:rPr>
          <w:b/>
          <w:i/>
          <w:sz w:val="24"/>
          <w:szCs w:val="24"/>
        </w:rPr>
        <w:t>Оценка устных ответов обучающихся по математике</w:t>
      </w:r>
      <w:r w:rsidRPr="00883284">
        <w:rPr>
          <w:sz w:val="24"/>
          <w:szCs w:val="24"/>
        </w:rPr>
        <w:t>.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 xml:space="preserve"> Ответ оценивается отметкой «5», если ученик: </w:t>
      </w:r>
    </w:p>
    <w:p w:rsidR="006C7D8E" w:rsidRPr="00883284" w:rsidRDefault="006C7D8E" w:rsidP="006C7D8E">
      <w:pPr>
        <w:pStyle w:val="a4"/>
        <w:numPr>
          <w:ilvl w:val="0"/>
          <w:numId w:val="27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полно раскрыл содержание материала в объеме, предусмотренном программой и учебником; </w:t>
      </w:r>
    </w:p>
    <w:p w:rsidR="006C7D8E" w:rsidRPr="00883284" w:rsidRDefault="006C7D8E" w:rsidP="006C7D8E">
      <w:pPr>
        <w:pStyle w:val="a4"/>
        <w:numPr>
          <w:ilvl w:val="0"/>
          <w:numId w:val="27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изложил материал грамотным языком, точно используя математическую терминологию и символику, в определенной логической последовательности; </w:t>
      </w:r>
    </w:p>
    <w:p w:rsidR="006C7D8E" w:rsidRPr="00883284" w:rsidRDefault="006C7D8E" w:rsidP="006C7D8E">
      <w:pPr>
        <w:pStyle w:val="a4"/>
        <w:numPr>
          <w:ilvl w:val="0"/>
          <w:numId w:val="27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правильно выполнил рисунки, чертежи, графики, сопутствующие ответу; </w:t>
      </w:r>
    </w:p>
    <w:p w:rsidR="006C7D8E" w:rsidRPr="00883284" w:rsidRDefault="006C7D8E" w:rsidP="006C7D8E">
      <w:pPr>
        <w:pStyle w:val="a4"/>
        <w:numPr>
          <w:ilvl w:val="0"/>
          <w:numId w:val="27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показал умение иллюстрировать теорию конкретными примерами, применять ее в новой ситуации при выполнении практического задания; </w:t>
      </w:r>
    </w:p>
    <w:p w:rsidR="006C7D8E" w:rsidRPr="00883284" w:rsidRDefault="006C7D8E" w:rsidP="006C7D8E">
      <w:pPr>
        <w:pStyle w:val="a4"/>
        <w:numPr>
          <w:ilvl w:val="0"/>
          <w:numId w:val="27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продемонстрировал знание теории ранее изученных сопутствующих тем, </w:t>
      </w:r>
      <w:proofErr w:type="spellStart"/>
      <w:r w:rsidRPr="00883284">
        <w:rPr>
          <w:sz w:val="24"/>
          <w:szCs w:val="24"/>
        </w:rPr>
        <w:t>сформированность</w:t>
      </w:r>
      <w:proofErr w:type="spellEnd"/>
      <w:r w:rsidRPr="00883284">
        <w:rPr>
          <w:sz w:val="24"/>
          <w:szCs w:val="24"/>
        </w:rPr>
        <w:t xml:space="preserve"> и устойчивость используемых при ответе умений и навыков; отвечал самостоятельно, без наводящих вопросов учителя; </w:t>
      </w:r>
    </w:p>
    <w:p w:rsidR="006C7D8E" w:rsidRPr="00883284" w:rsidRDefault="006C7D8E" w:rsidP="006C7D8E">
      <w:pPr>
        <w:pStyle w:val="a4"/>
        <w:numPr>
          <w:ilvl w:val="0"/>
          <w:numId w:val="27"/>
        </w:numPr>
        <w:rPr>
          <w:sz w:val="24"/>
          <w:szCs w:val="24"/>
        </w:rPr>
      </w:pPr>
      <w:r w:rsidRPr="00883284">
        <w:rPr>
          <w:sz w:val="24"/>
          <w:szCs w:val="24"/>
        </w:rPr>
        <w:lastRenderedPageBreak/>
        <w:t xml:space="preserve">возможны одна – две неточности при освещение второстепенных вопросов или в выкладках, которые ученик легко исправил после замечания учителя. 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>Ответ оценивается отметкой «4», если:</w:t>
      </w:r>
    </w:p>
    <w:p w:rsidR="006C7D8E" w:rsidRPr="00883284" w:rsidRDefault="006C7D8E" w:rsidP="006C7D8E">
      <w:pPr>
        <w:pStyle w:val="a4"/>
        <w:numPr>
          <w:ilvl w:val="0"/>
          <w:numId w:val="28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удовлетворяет в основном требованиям на оценку «5», но при этом имеет один из недостатков: в изложении допущены небольшие пробелы, не исказившее математическое содержание ответа; допущены один – два недочета при освещении основного содержания ответа, исправленные после замечания учителя; </w:t>
      </w:r>
    </w:p>
    <w:p w:rsidR="006C7D8E" w:rsidRPr="00883284" w:rsidRDefault="006C7D8E" w:rsidP="006C7D8E">
      <w:pPr>
        <w:pStyle w:val="a4"/>
        <w:numPr>
          <w:ilvl w:val="0"/>
          <w:numId w:val="28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допущены ошибка или более двух недочетов при освещении второстепенных во- </w:t>
      </w:r>
      <w:proofErr w:type="spellStart"/>
      <w:r w:rsidRPr="00883284">
        <w:rPr>
          <w:sz w:val="24"/>
          <w:szCs w:val="24"/>
        </w:rPr>
        <w:t>просов</w:t>
      </w:r>
      <w:proofErr w:type="spellEnd"/>
      <w:r w:rsidRPr="00883284">
        <w:rPr>
          <w:sz w:val="24"/>
          <w:szCs w:val="24"/>
        </w:rPr>
        <w:t xml:space="preserve"> или в выкладках, легко исправленные после замечания учителя.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 xml:space="preserve"> Отметка «3» ставится в следующих случаях: </w:t>
      </w:r>
    </w:p>
    <w:p w:rsidR="006C7D8E" w:rsidRPr="00883284" w:rsidRDefault="006C7D8E" w:rsidP="006C7D8E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 (определены «Требованиями к математической подготовке учащихся» в настоящей программе по математике); </w:t>
      </w:r>
    </w:p>
    <w:p w:rsidR="006C7D8E" w:rsidRPr="00883284" w:rsidRDefault="006C7D8E" w:rsidP="006C7D8E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 теля; </w:t>
      </w:r>
    </w:p>
    <w:p w:rsidR="006C7D8E" w:rsidRPr="00883284" w:rsidRDefault="006C7D8E" w:rsidP="006C7D8E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6C7D8E" w:rsidRPr="00883284" w:rsidRDefault="006C7D8E" w:rsidP="006C7D8E">
      <w:pPr>
        <w:pStyle w:val="a4"/>
        <w:numPr>
          <w:ilvl w:val="0"/>
          <w:numId w:val="29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при достаточном знании теоретического материала выявлена недостаточная </w:t>
      </w:r>
      <w:proofErr w:type="spellStart"/>
      <w:r w:rsidRPr="00883284">
        <w:rPr>
          <w:sz w:val="24"/>
          <w:szCs w:val="24"/>
        </w:rPr>
        <w:t>сформированность</w:t>
      </w:r>
      <w:proofErr w:type="spellEnd"/>
      <w:r w:rsidRPr="00883284">
        <w:rPr>
          <w:sz w:val="24"/>
          <w:szCs w:val="24"/>
        </w:rPr>
        <w:t xml:space="preserve"> основных умений и навыков. 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 xml:space="preserve">Отметка «2» ставится в следующих случаях: </w:t>
      </w:r>
    </w:p>
    <w:p w:rsidR="006C7D8E" w:rsidRPr="00883284" w:rsidRDefault="006C7D8E" w:rsidP="006C7D8E">
      <w:pPr>
        <w:pStyle w:val="a4"/>
        <w:numPr>
          <w:ilvl w:val="0"/>
          <w:numId w:val="30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не раскрыто основное содержание учебного материала; </w:t>
      </w:r>
    </w:p>
    <w:p w:rsidR="006C7D8E" w:rsidRPr="00883284" w:rsidRDefault="006C7D8E" w:rsidP="006C7D8E">
      <w:pPr>
        <w:pStyle w:val="a4"/>
        <w:numPr>
          <w:ilvl w:val="0"/>
          <w:numId w:val="30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обнаружено незнание учеником большей или наиболее важной части учебного материала; </w:t>
      </w:r>
    </w:p>
    <w:p w:rsidR="006C7D8E" w:rsidRPr="00883284" w:rsidRDefault="006C7D8E" w:rsidP="006C7D8E">
      <w:pPr>
        <w:pStyle w:val="a4"/>
        <w:numPr>
          <w:ilvl w:val="0"/>
          <w:numId w:val="30"/>
        </w:numPr>
        <w:rPr>
          <w:sz w:val="24"/>
          <w:szCs w:val="24"/>
        </w:rPr>
      </w:pPr>
      <w:r w:rsidRPr="00883284">
        <w:rPr>
          <w:sz w:val="24"/>
          <w:szCs w:val="24"/>
        </w:rPr>
        <w:t xml:space="preserve"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 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b/>
          <w:i/>
          <w:sz w:val="24"/>
          <w:szCs w:val="24"/>
        </w:rPr>
        <w:t>3.Общая классификация ошибок.</w:t>
      </w:r>
      <w:r w:rsidRPr="00883284">
        <w:rPr>
          <w:sz w:val="24"/>
          <w:szCs w:val="24"/>
        </w:rPr>
        <w:t xml:space="preserve"> 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 xml:space="preserve">При оценке знаний, умений и навыков учащихся следует учитывать все ошибки (грубые и негрубые) и недочёты. 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>3.1. Грубыми считаются ошибки: незнание определения основных понятий, законов, правил, основных положений теории, незнание формул, общепринятых символов обозначений величин, единиц их измерения; незнание наименований единиц измерения; неумение выделить в ответе главное; неумение применять знания, алгоритмы для решения задач; неумение делать выводы и обобщения; неумение читать и строить графики; неумение пользоваться первоисточниками, учебником и справочниками; потеря корня или сохранение постороннего корня; отбрасывание без объяснений одного из них; 60 равнозначные им ошибки; вычислительные ошибки, если они не являются опиской; логические ошибки. 3.2. К негрубым ошибкам следует отнести: неточность формулировок, определений, понятий, теорий, вызванная неполнотой охвата основных признаков определяемого понятия или заменой одного - двух из этих признаков второстепенными; неточность графика; нерациональный метод решения задачи или недостаточно продуманный план ответа (нарушение логики, подмена отдельных основных вопросов второстепенными); нерациональные методы работы со справочной и другой литературой; неумение решать задачи, выполнять задания в общем виде.</w:t>
      </w:r>
    </w:p>
    <w:p w:rsidR="006C7D8E" w:rsidRPr="00883284" w:rsidRDefault="006C7D8E" w:rsidP="006C7D8E">
      <w:pPr>
        <w:pStyle w:val="a4"/>
        <w:ind w:left="284"/>
        <w:rPr>
          <w:sz w:val="24"/>
          <w:szCs w:val="24"/>
        </w:rPr>
      </w:pPr>
      <w:r w:rsidRPr="00883284">
        <w:rPr>
          <w:sz w:val="24"/>
          <w:szCs w:val="24"/>
        </w:rPr>
        <w:t xml:space="preserve"> 3.3. Недочетами являются: нерациональные приемы вычислений и преобразований; небрежное выполнение записей, чертежей, схем, графиков.</w:t>
      </w:r>
    </w:p>
    <w:p w:rsidR="006C7D8E" w:rsidRPr="00883284" w:rsidRDefault="006C7D8E" w:rsidP="006C7D8E">
      <w:pPr>
        <w:rPr>
          <w:sz w:val="24"/>
          <w:szCs w:val="24"/>
        </w:rPr>
      </w:pPr>
    </w:p>
    <w:p w:rsidR="00503AE7" w:rsidRPr="00883284" w:rsidRDefault="00503AE7">
      <w:pPr>
        <w:rPr>
          <w:sz w:val="24"/>
          <w:szCs w:val="24"/>
        </w:rPr>
      </w:pPr>
    </w:p>
    <w:sectPr w:rsidR="00503AE7" w:rsidRPr="00883284" w:rsidSect="001C62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186"/>
    <w:multiLevelType w:val="singleLevel"/>
    <w:tmpl w:val="0590D978"/>
    <w:lvl w:ilvl="0">
      <w:start w:val="5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">
    <w:nsid w:val="03F0509B"/>
    <w:multiLevelType w:val="hybridMultilevel"/>
    <w:tmpl w:val="0CA20C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048B0515"/>
    <w:multiLevelType w:val="hybridMultilevel"/>
    <w:tmpl w:val="7220A8CC"/>
    <w:lvl w:ilvl="0" w:tplc="FAF89C60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C72B4"/>
    <w:multiLevelType w:val="hybridMultilevel"/>
    <w:tmpl w:val="DF14BCD6"/>
    <w:lvl w:ilvl="0" w:tplc="D0DE7F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5872C6"/>
    <w:multiLevelType w:val="hybridMultilevel"/>
    <w:tmpl w:val="578AE480"/>
    <w:lvl w:ilvl="0" w:tplc="71C89A2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B12918"/>
    <w:multiLevelType w:val="singleLevel"/>
    <w:tmpl w:val="57B4EEDC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35A942A4"/>
    <w:multiLevelType w:val="hybridMultilevel"/>
    <w:tmpl w:val="B15499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F28C5"/>
    <w:multiLevelType w:val="hybridMultilevel"/>
    <w:tmpl w:val="97DC7DF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8735F69"/>
    <w:multiLevelType w:val="hybridMultilevel"/>
    <w:tmpl w:val="F030F2B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C444653"/>
    <w:multiLevelType w:val="hybridMultilevel"/>
    <w:tmpl w:val="1D14E1C8"/>
    <w:lvl w:ilvl="0" w:tplc="041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1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3843D1"/>
    <w:multiLevelType w:val="hybridMultilevel"/>
    <w:tmpl w:val="B3B6E3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3FB4285"/>
    <w:multiLevelType w:val="singleLevel"/>
    <w:tmpl w:val="2DC064C8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>
    <w:nsid w:val="47735642"/>
    <w:multiLevelType w:val="singleLevel"/>
    <w:tmpl w:val="BB7613D2"/>
    <w:lvl w:ilvl="0">
      <w:start w:val="1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5">
    <w:nsid w:val="512240F9"/>
    <w:multiLevelType w:val="hybridMultilevel"/>
    <w:tmpl w:val="BA04D7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E6E8F"/>
    <w:multiLevelType w:val="singleLevel"/>
    <w:tmpl w:val="561E12EA"/>
    <w:lvl w:ilvl="0">
      <w:start w:val="1"/>
      <w:numFmt w:val="decimal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7">
    <w:nsid w:val="54F862C0"/>
    <w:multiLevelType w:val="singleLevel"/>
    <w:tmpl w:val="665C54A2"/>
    <w:lvl w:ilvl="0">
      <w:start w:val="1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8">
    <w:nsid w:val="56315E6D"/>
    <w:multiLevelType w:val="hybridMultilevel"/>
    <w:tmpl w:val="8ADA68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F12D36"/>
    <w:multiLevelType w:val="hybridMultilevel"/>
    <w:tmpl w:val="51C21A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682D5A0A"/>
    <w:multiLevelType w:val="singleLevel"/>
    <w:tmpl w:val="012685D0"/>
    <w:lvl w:ilvl="0">
      <w:start w:val="4"/>
      <w:numFmt w:val="decimal"/>
      <w:lvlText w:val="%1)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1">
    <w:nsid w:val="69A24697"/>
    <w:multiLevelType w:val="hybridMultilevel"/>
    <w:tmpl w:val="9A2858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753591"/>
    <w:multiLevelType w:val="hybridMultilevel"/>
    <w:tmpl w:val="5BE8333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CD44849"/>
    <w:multiLevelType w:val="hybridMultilevel"/>
    <w:tmpl w:val="C62AC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38758FC"/>
    <w:multiLevelType w:val="singleLevel"/>
    <w:tmpl w:val="E5661112"/>
    <w:lvl w:ilvl="0">
      <w:start w:val="14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5">
    <w:nsid w:val="73C46B82"/>
    <w:multiLevelType w:val="hybridMultilevel"/>
    <w:tmpl w:val="47FC0B3A"/>
    <w:lvl w:ilvl="0">
      <w:start w:val="65535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4DF5245"/>
    <w:multiLevelType w:val="hybridMultilevel"/>
    <w:tmpl w:val="B038E37A"/>
    <w:lvl w:ilvl="0" w:tplc="FAF89C60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>
    <w:nsid w:val="75B74516"/>
    <w:multiLevelType w:val="singleLevel"/>
    <w:tmpl w:val="29DE776C"/>
    <w:lvl w:ilvl="0">
      <w:start w:val="2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8">
    <w:nsid w:val="75B90C01"/>
    <w:multiLevelType w:val="hybridMultilevel"/>
    <w:tmpl w:val="6EAC225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>
    <w:nsid w:val="79F92499"/>
    <w:multiLevelType w:val="hybridMultilevel"/>
    <w:tmpl w:val="96B4EB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163DFA"/>
    <w:multiLevelType w:val="singleLevel"/>
    <w:tmpl w:val="A05EA052"/>
    <w:lvl w:ilvl="0">
      <w:start w:val="10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num w:numId="1">
    <w:abstractNumId w:val="29"/>
  </w:num>
  <w:num w:numId="2">
    <w:abstractNumId w:val="15"/>
  </w:num>
  <w:num w:numId="3">
    <w:abstractNumId w:val="2"/>
  </w:num>
  <w:num w:numId="4">
    <w:abstractNumId w:val="26"/>
  </w:num>
  <w:num w:numId="5">
    <w:abstractNumId w:val="18"/>
  </w:num>
  <w:num w:numId="6">
    <w:abstractNumId w:val="7"/>
  </w:num>
  <w:num w:numId="7">
    <w:abstractNumId w:val="3"/>
  </w:num>
  <w:num w:numId="8">
    <w:abstractNumId w:val="25"/>
  </w:num>
  <w:num w:numId="9">
    <w:abstractNumId w:val="13"/>
  </w:num>
  <w:num w:numId="10">
    <w:abstractNumId w:val="27"/>
  </w:num>
  <w:num w:numId="11">
    <w:abstractNumId w:val="30"/>
  </w:num>
  <w:num w:numId="12">
    <w:abstractNumId w:val="24"/>
  </w:num>
  <w:num w:numId="13">
    <w:abstractNumId w:val="6"/>
  </w:num>
  <w:num w:numId="14">
    <w:abstractNumId w:val="16"/>
  </w:num>
  <w:num w:numId="15">
    <w:abstractNumId w:val="0"/>
  </w:num>
  <w:num w:numId="16">
    <w:abstractNumId w:val="17"/>
  </w:num>
  <w:num w:numId="17">
    <w:abstractNumId w:val="14"/>
  </w:num>
  <w:num w:numId="18">
    <w:abstractNumId w:val="20"/>
  </w:num>
  <w:num w:numId="19">
    <w:abstractNumId w:val="11"/>
    <w:lvlOverride w:ilvl="0">
      <w:startOverride w:val="1"/>
    </w:lvlOverride>
  </w:num>
  <w:num w:numId="20">
    <w:abstractNumId w:val="21"/>
  </w:num>
  <w:num w:numId="21">
    <w:abstractNumId w:val="5"/>
  </w:num>
  <w:num w:numId="22">
    <w:abstractNumId w:val="4"/>
  </w:num>
  <w:num w:numId="23">
    <w:abstractNumId w:val="1"/>
  </w:num>
  <w:num w:numId="24">
    <w:abstractNumId w:val="19"/>
  </w:num>
  <w:num w:numId="25">
    <w:abstractNumId w:val="10"/>
  </w:num>
  <w:num w:numId="26">
    <w:abstractNumId w:val="8"/>
  </w:num>
  <w:num w:numId="27">
    <w:abstractNumId w:val="28"/>
  </w:num>
  <w:num w:numId="28">
    <w:abstractNumId w:val="23"/>
  </w:num>
  <w:num w:numId="29">
    <w:abstractNumId w:val="12"/>
  </w:num>
  <w:num w:numId="30">
    <w:abstractNumId w:val="22"/>
  </w:num>
  <w:num w:numId="3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7D8E"/>
    <w:rsid w:val="00503AE7"/>
    <w:rsid w:val="006C7D8E"/>
    <w:rsid w:val="008832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C7D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6C7D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6C7D8E"/>
    <w:pPr>
      <w:keepNext/>
      <w:widowControl/>
      <w:autoSpaceDE/>
      <w:autoSpaceDN/>
      <w:adjustRightInd/>
      <w:jc w:val="center"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6C7D8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1"/>
    <w:link w:val="3"/>
    <w:rsid w:val="006C7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List Paragraph"/>
    <w:basedOn w:val="a0"/>
    <w:link w:val="a5"/>
    <w:uiPriority w:val="99"/>
    <w:qFormat/>
    <w:rsid w:val="006C7D8E"/>
    <w:pPr>
      <w:ind w:left="720"/>
      <w:contextualSpacing/>
    </w:pPr>
    <w:rPr>
      <w:lang/>
    </w:rPr>
  </w:style>
  <w:style w:type="paragraph" w:styleId="a6">
    <w:name w:val="header"/>
    <w:basedOn w:val="a0"/>
    <w:link w:val="a7"/>
    <w:uiPriority w:val="99"/>
    <w:semiHidden/>
    <w:unhideWhenUsed/>
    <w:rsid w:val="006C7D8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6C7D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0"/>
    <w:link w:val="a9"/>
    <w:uiPriority w:val="99"/>
    <w:semiHidden/>
    <w:unhideWhenUsed/>
    <w:rsid w:val="006C7D8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semiHidden/>
    <w:rsid w:val="006C7D8E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2"/>
    <w:uiPriority w:val="59"/>
    <w:rsid w:val="006C7D8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1"/>
    <w:qFormat/>
    <w:rsid w:val="006C7D8E"/>
    <w:rPr>
      <w:b/>
      <w:bCs/>
    </w:rPr>
  </w:style>
  <w:style w:type="paragraph" w:styleId="ac">
    <w:name w:val="Subtitle"/>
    <w:basedOn w:val="a0"/>
    <w:next w:val="a0"/>
    <w:link w:val="ad"/>
    <w:qFormat/>
    <w:rsid w:val="006C7D8E"/>
    <w:pPr>
      <w:widowControl/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d">
    <w:name w:val="Подзаголовок Знак"/>
    <w:basedOn w:val="a1"/>
    <w:link w:val="ac"/>
    <w:rsid w:val="006C7D8E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">
    <w:name w:val="НОМЕРА"/>
    <w:basedOn w:val="ae"/>
    <w:link w:val="af"/>
    <w:uiPriority w:val="99"/>
    <w:qFormat/>
    <w:rsid w:val="006C7D8E"/>
    <w:pPr>
      <w:widowControl/>
      <w:numPr>
        <w:numId w:val="19"/>
      </w:numPr>
      <w:autoSpaceDE/>
      <w:autoSpaceDN/>
      <w:adjustRightInd/>
      <w:jc w:val="both"/>
    </w:pPr>
    <w:rPr>
      <w:rFonts w:ascii="Arial Narrow" w:eastAsia="Calibri" w:hAnsi="Arial Narrow"/>
      <w:sz w:val="18"/>
      <w:szCs w:val="18"/>
      <w:lang/>
    </w:rPr>
  </w:style>
  <w:style w:type="character" w:customStyle="1" w:styleId="af">
    <w:name w:val="НОМЕРА Знак"/>
    <w:link w:val="a"/>
    <w:uiPriority w:val="99"/>
    <w:rsid w:val="006C7D8E"/>
    <w:rPr>
      <w:rFonts w:ascii="Arial Narrow" w:eastAsia="Calibri" w:hAnsi="Arial Narrow" w:cs="Times New Roman"/>
      <w:sz w:val="18"/>
      <w:szCs w:val="18"/>
      <w:lang/>
    </w:rPr>
  </w:style>
  <w:style w:type="paragraph" w:styleId="ae">
    <w:name w:val="Normal (Web)"/>
    <w:basedOn w:val="a0"/>
    <w:uiPriority w:val="99"/>
    <w:semiHidden/>
    <w:unhideWhenUsed/>
    <w:rsid w:val="006C7D8E"/>
    <w:rPr>
      <w:sz w:val="24"/>
      <w:szCs w:val="24"/>
    </w:rPr>
  </w:style>
  <w:style w:type="character" w:customStyle="1" w:styleId="a5">
    <w:name w:val="Абзац списка Знак"/>
    <w:link w:val="a4"/>
    <w:uiPriority w:val="99"/>
    <w:locked/>
    <w:rsid w:val="006C7D8E"/>
    <w:rPr>
      <w:rFonts w:ascii="Times New Roman" w:eastAsia="Times New Roman" w:hAnsi="Times New Roman" w:cs="Times New Roman"/>
      <w:sz w:val="20"/>
      <w:szCs w:val="20"/>
      <w:lang/>
    </w:rPr>
  </w:style>
  <w:style w:type="character" w:styleId="af0">
    <w:name w:val="Hyperlink"/>
    <w:basedOn w:val="a1"/>
    <w:uiPriority w:val="99"/>
    <w:unhideWhenUsed/>
    <w:rsid w:val="006C7D8E"/>
    <w:rPr>
      <w:color w:val="0000FF"/>
      <w:u w:val="single"/>
    </w:rPr>
  </w:style>
  <w:style w:type="paragraph" w:styleId="af1">
    <w:name w:val="Balloon Text"/>
    <w:basedOn w:val="a0"/>
    <w:link w:val="af2"/>
    <w:uiPriority w:val="99"/>
    <w:semiHidden/>
    <w:unhideWhenUsed/>
    <w:rsid w:val="006C7D8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6C7D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14</Pages>
  <Words>4641</Words>
  <Characters>26455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2019-09-23T16:10:00Z</dcterms:created>
  <dcterms:modified xsi:type="dcterms:W3CDTF">2019-09-23T16:26:00Z</dcterms:modified>
</cp:coreProperties>
</file>